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C5C4" w14:textId="55B60A87" w:rsidR="008744AB" w:rsidRPr="00AE7668" w:rsidRDefault="008744AB" w:rsidP="21836403">
      <w:pPr>
        <w:ind w:left="720"/>
        <w:rPr>
          <w:rFonts w:ascii="Work Sans" w:eastAsia="Times New Roman" w:hAnsi="Work Sans" w:cs="Times New Roman"/>
          <w:b/>
          <w:bCs/>
          <w:color w:val="244061" w:themeColor="accent1" w:themeShade="80"/>
          <w:sz w:val="40"/>
          <w:szCs w:val="40"/>
          <w:lang w:val="da-DK" w:eastAsia="da-DK"/>
        </w:rPr>
      </w:pPr>
      <w:r w:rsidRPr="21836403">
        <w:rPr>
          <w:rFonts w:ascii="Work Sans" w:eastAsia="Times New Roman" w:hAnsi="Work Sans" w:cs="Times New Roman"/>
          <w:b/>
          <w:bCs/>
          <w:color w:val="244061" w:themeColor="accent1" w:themeShade="80"/>
          <w:sz w:val="40"/>
          <w:szCs w:val="40"/>
          <w:lang w:val="da-DK" w:eastAsia="da-DK"/>
        </w:rPr>
        <w:t>Er du klar til en eventyrlig opdagelsesrejse?</w:t>
      </w:r>
    </w:p>
    <w:p w14:paraId="0D68B0C2" w14:textId="64818A3F" w:rsidR="008744AB" w:rsidRPr="00AE7668" w:rsidRDefault="008744AB" w:rsidP="21836403">
      <w:pPr>
        <w:ind w:left="720"/>
        <w:rPr>
          <w:rFonts w:ascii="Work Sans" w:eastAsia="Times New Roman" w:hAnsi="Work Sans" w:cs="Times New Roman"/>
          <w:b/>
          <w:bCs/>
          <w:color w:val="244061" w:themeColor="accent1" w:themeShade="80"/>
          <w:sz w:val="40"/>
          <w:szCs w:val="40"/>
          <w:lang w:val="da-DK" w:eastAsia="da-DK"/>
        </w:rPr>
      </w:pPr>
      <w:r w:rsidRPr="21836403">
        <w:rPr>
          <w:rFonts w:ascii="Work Sans" w:eastAsia="Times New Roman" w:hAnsi="Work Sans" w:cs="Times New Roman"/>
          <w:color w:val="244061" w:themeColor="accent1" w:themeShade="80"/>
          <w:sz w:val="32"/>
          <w:szCs w:val="32"/>
          <w:lang w:val="da-DK" w:eastAsia="da-DK"/>
        </w:rPr>
        <w:t>Deltagerbrev – FDF Landslejr 2022</w:t>
      </w:r>
    </w:p>
    <w:p w14:paraId="41E095A3" w14:textId="665500D0" w:rsidR="21836403" w:rsidRDefault="21836403" w:rsidP="21836403">
      <w:pPr>
        <w:ind w:left="720"/>
        <w:rPr>
          <w:rFonts w:ascii="Work Sans" w:eastAsia="Times New Roman" w:hAnsi="Work Sans" w:cs="Times New Roman"/>
          <w:color w:val="000000" w:themeColor="text1"/>
          <w:lang w:val="da-DK" w:eastAsia="da-DK"/>
        </w:rPr>
      </w:pPr>
    </w:p>
    <w:p w14:paraId="0451BDC0" w14:textId="77777777" w:rsidR="008744AB" w:rsidRPr="00AE7668" w:rsidRDefault="008744AB" w:rsidP="008744AB">
      <w:pPr>
        <w:ind w:left="720"/>
        <w:rPr>
          <w:rFonts w:ascii="Work Sans" w:eastAsia="Times New Roman" w:hAnsi="Work Sans" w:cs="Times New Roman"/>
          <w:color w:val="000000"/>
          <w:lang w:val="da-DK" w:eastAsia="da-DK"/>
        </w:rPr>
      </w:pPr>
      <w:r w:rsidRPr="00AE7668">
        <w:rPr>
          <w:rFonts w:ascii="Work Sans" w:eastAsia="Times New Roman" w:hAnsi="Work Sans" w:cs="Times New Roman"/>
          <w:i/>
          <w:iCs/>
          <w:color w:val="000000"/>
          <w:lang w:val="da-DK" w:eastAsia="da-DK"/>
        </w:rPr>
        <w:t xml:space="preserve">Kære </w:t>
      </w:r>
      <w:proofErr w:type="spellStart"/>
      <w:r w:rsidRPr="00AE7668">
        <w:rPr>
          <w:rFonts w:ascii="Work Sans" w:eastAsia="Times New Roman" w:hAnsi="Work Sans" w:cs="Times New Roman"/>
          <w:i/>
          <w:iCs/>
          <w:color w:val="000000"/>
          <w:lang w:val="da-DK" w:eastAsia="da-DK"/>
        </w:rPr>
        <w:t>FDFer</w:t>
      </w:r>
      <w:proofErr w:type="spellEnd"/>
    </w:p>
    <w:p w14:paraId="4EE915DD" w14:textId="77777777" w:rsidR="008744AB" w:rsidRPr="00AE7668" w:rsidRDefault="008744AB" w:rsidP="008744AB">
      <w:pPr>
        <w:ind w:left="720"/>
        <w:rPr>
          <w:rFonts w:ascii="Work Sans" w:eastAsia="Times New Roman" w:hAnsi="Work Sans" w:cs="Times New Roman"/>
          <w:color w:val="000000"/>
          <w:lang w:val="da-DK" w:eastAsia="da-DK"/>
        </w:rPr>
      </w:pPr>
    </w:p>
    <w:p w14:paraId="609FDA60" w14:textId="3492B3A0" w:rsidR="008744AB" w:rsidRDefault="008744AB" w:rsidP="21836403">
      <w:pPr>
        <w:ind w:left="720"/>
        <w:rPr>
          <w:rFonts w:ascii="Work Sans" w:eastAsia="Times New Roman" w:hAnsi="Work Sans" w:cs="Times New Roman"/>
          <w:color w:val="000000" w:themeColor="text1"/>
          <w:lang w:val="da-DK" w:eastAsia="da-DK"/>
        </w:rPr>
      </w:pPr>
      <w:r w:rsidRPr="21836403">
        <w:rPr>
          <w:rFonts w:ascii="Work Sans" w:eastAsia="Times New Roman" w:hAnsi="Work Sans" w:cs="Times New Roman"/>
          <w:color w:val="000000" w:themeColor="text1"/>
          <w:lang w:val="da-DK" w:eastAsia="da-DK"/>
        </w:rPr>
        <w:t>Gør dig klar. For snart rejser vi alle afsted på opdagelsesrejse.</w:t>
      </w:r>
    </w:p>
    <w:p w14:paraId="490F00B5" w14:textId="2CEAA7C9" w:rsidR="21836403" w:rsidRDefault="21836403" w:rsidP="21836403">
      <w:pPr>
        <w:ind w:left="720"/>
        <w:rPr>
          <w:rFonts w:ascii="Work Sans" w:eastAsia="Times New Roman" w:hAnsi="Work Sans" w:cs="Times New Roman"/>
          <w:color w:val="000000" w:themeColor="text1"/>
          <w:lang w:val="da-DK" w:eastAsia="da-DK"/>
        </w:rPr>
      </w:pPr>
    </w:p>
    <w:p w14:paraId="04795CD5" w14:textId="06BD343A" w:rsidR="21836403" w:rsidRDefault="21836403" w:rsidP="21836403">
      <w:pPr>
        <w:ind w:left="720"/>
        <w:rPr>
          <w:rFonts w:ascii="Work Sans" w:eastAsia="Times New Roman" w:hAnsi="Work Sans" w:cs="Times New Roman"/>
          <w:color w:val="000000" w:themeColor="text1"/>
          <w:lang w:val="da-DK" w:eastAsia="da-DK"/>
        </w:rPr>
      </w:pPr>
      <w:r w:rsidRPr="21836403">
        <w:rPr>
          <w:rFonts w:ascii="Work Sans" w:eastAsia="Times New Roman" w:hAnsi="Work Sans" w:cs="Times New Roman"/>
          <w:color w:val="000000" w:themeColor="text1"/>
          <w:lang w:val="da-DK" w:eastAsia="da-DK"/>
        </w:rPr>
        <w:t>Forude venter FDF Landslejr 2022 og ti fantastiske dage fyldt med sommeroplevelser. Som kreds rejser vi afsted på eventyr til det skønne naturområde Sletten, hvor vi mødes med 10.000 børn, unge og voksne fra hele landet. Ja, faktisk fra hele verden. Du modtager her</w:t>
      </w:r>
      <w:r w:rsidR="008744AB" w:rsidRPr="21836403">
        <w:rPr>
          <w:rFonts w:ascii="Work Sans" w:eastAsia="Times New Roman" w:hAnsi="Work Sans" w:cs="Times New Roman"/>
          <w:color w:val="000000" w:themeColor="text1"/>
          <w:lang w:val="da-DK" w:eastAsia="da-DK"/>
        </w:rPr>
        <w:t xml:space="preserve"> praktiske informationer til både dig og dine forældre. </w:t>
      </w:r>
    </w:p>
    <w:p w14:paraId="5ACCD601" w14:textId="4B80BC98" w:rsidR="21836403" w:rsidRDefault="21836403" w:rsidP="21836403">
      <w:pPr>
        <w:rPr>
          <w:rFonts w:ascii="Work Sans" w:eastAsia="Times New Roman" w:hAnsi="Work Sans" w:cs="Times New Roman"/>
          <w:color w:val="000000" w:themeColor="text1"/>
          <w:lang w:val="da-DK" w:eastAsia="da-DK"/>
        </w:rPr>
      </w:pPr>
    </w:p>
    <w:p w14:paraId="1B95B85B" w14:textId="764AF82F" w:rsidR="21836403" w:rsidRDefault="21836403" w:rsidP="21836403">
      <w:pPr>
        <w:ind w:left="720"/>
        <w:rPr>
          <w:rFonts w:ascii="Work Sans" w:eastAsia="Times New Roman" w:hAnsi="Work Sans" w:cs="Times New Roman"/>
          <w:color w:val="000000" w:themeColor="text1"/>
          <w:lang w:val="da-DK" w:eastAsia="da-DK"/>
        </w:rPr>
      </w:pPr>
      <w:r w:rsidRPr="21836403">
        <w:rPr>
          <w:rFonts w:ascii="Work Sans" w:eastAsia="Times New Roman" w:hAnsi="Work Sans" w:cs="Times New Roman"/>
          <w:color w:val="000000" w:themeColor="text1"/>
          <w:lang w:val="da-DK" w:eastAsia="da-DK"/>
        </w:rPr>
        <w:t>Det bliver en landslejr fyldt med stjernestunder og vi glæder os til at være på lejr med lige præcis dig.</w:t>
      </w:r>
    </w:p>
    <w:p w14:paraId="04CC08B3" w14:textId="2ACA2E8D" w:rsidR="21836403" w:rsidRDefault="21836403" w:rsidP="21836403">
      <w:pPr>
        <w:ind w:left="720"/>
        <w:rPr>
          <w:rFonts w:ascii="Work Sans" w:eastAsia="Times New Roman" w:hAnsi="Work Sans" w:cs="Times New Roman"/>
          <w:color w:val="000000" w:themeColor="text1"/>
          <w:lang w:val="da-DK" w:eastAsia="da-DK"/>
        </w:rPr>
      </w:pPr>
    </w:p>
    <w:p w14:paraId="72318596" w14:textId="43E7BF05" w:rsidR="21836403" w:rsidRDefault="21836403" w:rsidP="21836403">
      <w:pPr>
        <w:ind w:left="720"/>
        <w:rPr>
          <w:rFonts w:ascii="Work Sans" w:eastAsia="Times New Roman" w:hAnsi="Work Sans" w:cs="Times New Roman"/>
          <w:color w:val="000000" w:themeColor="text1"/>
          <w:lang w:val="da-DK" w:eastAsia="da-DK"/>
        </w:rPr>
      </w:pPr>
      <w:r w:rsidRPr="21836403">
        <w:rPr>
          <w:rFonts w:ascii="Work Sans" w:eastAsia="Times New Roman" w:hAnsi="Work Sans" w:cs="Times New Roman"/>
          <w:color w:val="000000" w:themeColor="text1"/>
          <w:lang w:val="da-DK" w:eastAsia="da-DK"/>
        </w:rPr>
        <w:t>Mange hilsner fra</w:t>
      </w:r>
    </w:p>
    <w:p w14:paraId="6A28CADC" w14:textId="08A2F66F" w:rsidR="21836403" w:rsidRDefault="21836403" w:rsidP="21836403">
      <w:pPr>
        <w:ind w:left="720"/>
        <w:rPr>
          <w:rFonts w:ascii="Work Sans" w:eastAsia="Times New Roman" w:hAnsi="Work Sans" w:cs="Times New Roman"/>
          <w:i/>
          <w:iCs/>
          <w:color w:val="000000" w:themeColor="text1"/>
          <w:lang w:val="da-DK" w:eastAsia="da-DK"/>
        </w:rPr>
      </w:pPr>
      <w:r w:rsidRPr="21836403">
        <w:rPr>
          <w:rFonts w:ascii="Work Sans" w:eastAsia="Times New Roman" w:hAnsi="Work Sans" w:cs="Times New Roman"/>
          <w:i/>
          <w:iCs/>
          <w:color w:val="000000" w:themeColor="text1"/>
          <w:lang w:val="da-DK" w:eastAsia="da-DK"/>
        </w:rPr>
        <w:t>Alle dine FDF-ledere</w:t>
      </w:r>
    </w:p>
    <w:p w14:paraId="43BE01F4" w14:textId="1C263AE2" w:rsidR="21836403" w:rsidRDefault="21836403" w:rsidP="21836403">
      <w:pPr>
        <w:ind w:left="720"/>
        <w:rPr>
          <w:rFonts w:ascii="Work Sans" w:eastAsia="Times New Roman" w:hAnsi="Work Sans" w:cs="Times New Roman"/>
          <w:color w:val="000000" w:themeColor="text1"/>
          <w:lang w:val="da-DK" w:eastAsia="da-DK"/>
        </w:rPr>
      </w:pPr>
    </w:p>
    <w:p w14:paraId="0108FE75" w14:textId="77777777" w:rsidR="008744AB" w:rsidRPr="00AE7668" w:rsidRDefault="008744AB" w:rsidP="008744AB">
      <w:pPr>
        <w:ind w:left="720"/>
        <w:rPr>
          <w:rFonts w:ascii="Work Sans" w:eastAsia="Times New Roman" w:hAnsi="Work Sans" w:cs="Times New Roman"/>
          <w:color w:val="000000"/>
          <w:lang w:val="da-DK" w:eastAsia="da-DK"/>
        </w:rPr>
      </w:pPr>
    </w:p>
    <w:p w14:paraId="51168547" w14:textId="77777777" w:rsidR="008744AB" w:rsidRPr="00AE7668" w:rsidRDefault="008744AB" w:rsidP="008744AB">
      <w:pPr>
        <w:ind w:left="720"/>
        <w:rPr>
          <w:rFonts w:ascii="Work Sans" w:eastAsia="Times New Roman" w:hAnsi="Work Sans" w:cs="Times New Roman"/>
          <w:color w:val="000000"/>
          <w:lang w:val="da-DK" w:eastAsia="da-DK"/>
        </w:rPr>
      </w:pPr>
      <w:r w:rsidRPr="00AE7668">
        <w:rPr>
          <w:rFonts w:ascii="Work Sans" w:eastAsia="Times New Roman" w:hAnsi="Work Sans" w:cs="Times New Roman"/>
          <w:b/>
          <w:bCs/>
          <w:color w:val="000000"/>
          <w:sz w:val="26"/>
          <w:szCs w:val="26"/>
          <w:lang w:val="da-DK" w:eastAsia="da-DK"/>
        </w:rPr>
        <w:t>PROGRAM</w:t>
      </w:r>
    </w:p>
    <w:p w14:paraId="6803C62A" w14:textId="784F4458" w:rsidR="008744AB" w:rsidRPr="00AE7668" w:rsidRDefault="008744AB" w:rsidP="008744AB">
      <w:pPr>
        <w:ind w:left="720"/>
        <w:rPr>
          <w:rFonts w:ascii="Work Sans" w:eastAsia="Times New Roman" w:hAnsi="Work Sans" w:cs="Times New Roman"/>
          <w:color w:val="000000"/>
          <w:lang w:val="da-DK" w:eastAsia="da-DK"/>
        </w:rPr>
      </w:pPr>
      <w:r w:rsidRPr="21836403">
        <w:rPr>
          <w:rFonts w:ascii="Work Sans" w:eastAsia="Times New Roman" w:hAnsi="Work Sans" w:cs="Times New Roman"/>
          <w:color w:val="000000" w:themeColor="text1"/>
          <w:lang w:val="da-DK" w:eastAsia="da-DK"/>
        </w:rPr>
        <w:t xml:space="preserve">FDF Landslejr 2022 er fyldt med leg og spændende aktiviteter. Du kan læse mere om programmet </w:t>
      </w:r>
      <w:r w:rsidR="00D64F64" w:rsidRPr="21836403">
        <w:rPr>
          <w:rFonts w:ascii="Work Sans" w:eastAsia="Times New Roman" w:hAnsi="Work Sans" w:cs="Times New Roman"/>
          <w:color w:val="000000" w:themeColor="text1"/>
          <w:lang w:val="da-DK" w:eastAsia="da-DK"/>
        </w:rPr>
        <w:t>for landslejren</w:t>
      </w:r>
      <w:r w:rsidRPr="21836403">
        <w:rPr>
          <w:rFonts w:ascii="Work Sans" w:eastAsia="Times New Roman" w:hAnsi="Work Sans" w:cs="Times New Roman"/>
          <w:color w:val="000000" w:themeColor="text1"/>
          <w:lang w:val="da-DK" w:eastAsia="da-DK"/>
        </w:rPr>
        <w:t xml:space="preserve"> og se, hvad de forskellige programpunkter går ud på landslejr.fdf.dk/program.</w:t>
      </w:r>
    </w:p>
    <w:p w14:paraId="73D62899" w14:textId="77777777" w:rsidR="008744AB" w:rsidRPr="00AE7668" w:rsidRDefault="008744AB" w:rsidP="008744AB">
      <w:pPr>
        <w:ind w:left="720"/>
        <w:rPr>
          <w:rFonts w:ascii="Work Sans" w:eastAsia="Times New Roman" w:hAnsi="Work Sans" w:cs="Times New Roman"/>
          <w:color w:val="000000"/>
          <w:lang w:val="da-DK" w:eastAsia="da-DK"/>
        </w:rPr>
      </w:pPr>
    </w:p>
    <w:p w14:paraId="79E072A2" w14:textId="77777777" w:rsidR="008744AB" w:rsidRPr="00AE7668" w:rsidRDefault="008744AB" w:rsidP="008744AB">
      <w:pPr>
        <w:ind w:left="720"/>
        <w:rPr>
          <w:rFonts w:ascii="Work Sans" w:eastAsia="Times New Roman" w:hAnsi="Work Sans" w:cs="Times New Roman"/>
          <w:color w:val="000000"/>
          <w:lang w:val="da-DK" w:eastAsia="da-DK"/>
        </w:rPr>
      </w:pPr>
      <w:r w:rsidRPr="00AE7668">
        <w:rPr>
          <w:rFonts w:ascii="Work Sans" w:eastAsia="Times New Roman" w:hAnsi="Work Sans" w:cs="Times New Roman"/>
          <w:b/>
          <w:bCs/>
          <w:color w:val="000000"/>
          <w:sz w:val="26"/>
          <w:szCs w:val="26"/>
          <w:lang w:val="da-DK" w:eastAsia="da-DK"/>
        </w:rPr>
        <w:t>APP</w:t>
      </w:r>
    </w:p>
    <w:p w14:paraId="329AB733" w14:textId="2779C5BC" w:rsidR="008744AB" w:rsidRPr="00AE7668" w:rsidRDefault="008744AB" w:rsidP="008744AB">
      <w:pPr>
        <w:ind w:left="720"/>
        <w:rPr>
          <w:rFonts w:ascii="Work Sans" w:eastAsia="Times New Roman" w:hAnsi="Work Sans" w:cs="Times New Roman"/>
          <w:color w:val="000000"/>
          <w:lang w:val="da-DK" w:eastAsia="da-DK"/>
        </w:rPr>
      </w:pPr>
      <w:r w:rsidRPr="0859C89F">
        <w:rPr>
          <w:rFonts w:ascii="Work Sans" w:eastAsia="Times New Roman" w:hAnsi="Work Sans" w:cs="Times New Roman"/>
          <w:color w:val="000000" w:themeColor="text1"/>
          <w:lang w:val="da-DK" w:eastAsia="da-DK"/>
        </w:rPr>
        <w:t>Til FDF Landslejr 2022 er der en sej app, som du kan bruge til at finde rundt på lejren, samle badges rundt på lejren, finde aktiviteter, som I kan udforske i jeres fri tid og læse spændende landslejrhistorier. Du kan faktisk også selv skrive spændende nyheder fra din landslejr, som alle de andre deltagere kan læse.</w:t>
      </w:r>
      <w:r w:rsidRPr="002E6C68">
        <w:rPr>
          <w:lang w:val="da-DK"/>
        </w:rPr>
        <w:br/>
      </w:r>
      <w:proofErr w:type="spellStart"/>
      <w:r w:rsidRPr="0859C89F">
        <w:rPr>
          <w:rFonts w:ascii="Work Sans" w:eastAsia="Times New Roman" w:hAnsi="Work Sans" w:cs="Times New Roman"/>
          <w:color w:val="000000" w:themeColor="text1"/>
          <w:lang w:val="da-DK" w:eastAsia="da-DK"/>
        </w:rPr>
        <w:t>App’en</w:t>
      </w:r>
      <w:proofErr w:type="spellEnd"/>
      <w:r w:rsidRPr="0859C89F">
        <w:rPr>
          <w:rFonts w:ascii="Work Sans" w:eastAsia="Times New Roman" w:hAnsi="Work Sans" w:cs="Times New Roman"/>
          <w:color w:val="000000" w:themeColor="text1"/>
          <w:lang w:val="da-DK" w:eastAsia="da-DK"/>
        </w:rPr>
        <w:t xml:space="preserve"> er en </w:t>
      </w:r>
      <w:proofErr w:type="spellStart"/>
      <w:r w:rsidRPr="0859C89F">
        <w:rPr>
          <w:rFonts w:ascii="Work Sans" w:eastAsia="Times New Roman" w:hAnsi="Work Sans" w:cs="Times New Roman"/>
          <w:color w:val="000000" w:themeColor="text1"/>
          <w:lang w:val="da-DK" w:eastAsia="da-DK"/>
        </w:rPr>
        <w:t>webapp</w:t>
      </w:r>
      <w:proofErr w:type="spellEnd"/>
      <w:r w:rsidRPr="0859C89F">
        <w:rPr>
          <w:rFonts w:ascii="Work Sans" w:eastAsia="Times New Roman" w:hAnsi="Work Sans" w:cs="Times New Roman"/>
          <w:color w:val="000000" w:themeColor="text1"/>
          <w:lang w:val="da-DK" w:eastAsia="da-DK"/>
        </w:rPr>
        <w:t xml:space="preserve"> og kan downloades i </w:t>
      </w:r>
      <w:r w:rsidR="004201A6" w:rsidRPr="0859C89F">
        <w:rPr>
          <w:rFonts w:ascii="Work Sans" w:eastAsia="Times New Roman" w:hAnsi="Work Sans" w:cs="Times New Roman"/>
          <w:color w:val="000000" w:themeColor="text1"/>
          <w:lang w:val="da-DK" w:eastAsia="da-DK"/>
        </w:rPr>
        <w:t>begyndelsen af juli</w:t>
      </w:r>
      <w:r w:rsidR="0015477F" w:rsidRPr="0859C89F">
        <w:rPr>
          <w:rFonts w:ascii="Work Sans" w:eastAsia="Times New Roman" w:hAnsi="Work Sans" w:cs="Times New Roman"/>
          <w:color w:val="000000" w:themeColor="text1"/>
          <w:lang w:val="da-DK" w:eastAsia="da-DK"/>
        </w:rPr>
        <w:t xml:space="preserve">. Hvordan det </w:t>
      </w:r>
      <w:r w:rsidR="003B6138" w:rsidRPr="0859C89F">
        <w:rPr>
          <w:rFonts w:ascii="Work Sans" w:eastAsia="Times New Roman" w:hAnsi="Work Sans" w:cs="Times New Roman"/>
          <w:color w:val="000000" w:themeColor="text1"/>
          <w:lang w:val="da-DK" w:eastAsia="da-DK"/>
        </w:rPr>
        <w:t>gøres</w:t>
      </w:r>
      <w:r w:rsidR="0015477F" w:rsidRPr="0859C89F">
        <w:rPr>
          <w:rFonts w:ascii="Work Sans" w:eastAsia="Times New Roman" w:hAnsi="Work Sans" w:cs="Times New Roman"/>
          <w:color w:val="000000" w:themeColor="text1"/>
          <w:lang w:val="da-DK" w:eastAsia="da-DK"/>
        </w:rPr>
        <w:t>, kan du læse mere om på</w:t>
      </w:r>
      <w:r w:rsidRPr="0859C89F">
        <w:rPr>
          <w:rFonts w:ascii="Work Sans" w:eastAsia="Times New Roman" w:hAnsi="Work Sans" w:cs="Times New Roman"/>
          <w:color w:val="000000" w:themeColor="text1"/>
          <w:lang w:val="da-DK" w:eastAsia="da-DK"/>
        </w:rPr>
        <w:t xml:space="preserve"> </w:t>
      </w:r>
      <w:r w:rsidR="0015477F" w:rsidRPr="0859C89F">
        <w:rPr>
          <w:rFonts w:ascii="Work Sans" w:eastAsia="Times New Roman" w:hAnsi="Work Sans" w:cs="Times New Roman"/>
          <w:color w:val="000000" w:themeColor="text1"/>
          <w:lang w:val="da-DK" w:eastAsia="da-DK"/>
        </w:rPr>
        <w:t>landslejr.fdf</w:t>
      </w:r>
      <w:r w:rsidRPr="0859C89F">
        <w:rPr>
          <w:rFonts w:ascii="Work Sans" w:eastAsia="Times New Roman" w:hAnsi="Work Sans" w:cs="Times New Roman"/>
          <w:color w:val="000000" w:themeColor="text1"/>
          <w:lang w:val="da-DK" w:eastAsia="da-DK"/>
        </w:rPr>
        <w:t xml:space="preserve">.dk/landslejrens-app. </w:t>
      </w:r>
    </w:p>
    <w:p w14:paraId="7472ED3A" w14:textId="26D05A95" w:rsidR="008744AB" w:rsidRDefault="008744AB" w:rsidP="008744AB">
      <w:pPr>
        <w:ind w:left="720"/>
        <w:rPr>
          <w:rFonts w:ascii="Work Sans" w:eastAsia="Times New Roman" w:hAnsi="Work Sans" w:cs="Times New Roman"/>
          <w:color w:val="000000" w:themeColor="text1"/>
          <w:lang w:val="da-DK" w:eastAsia="da-DK"/>
        </w:rPr>
      </w:pPr>
      <w:r w:rsidRPr="21836403">
        <w:rPr>
          <w:rFonts w:ascii="Work Sans" w:eastAsia="Times New Roman" w:hAnsi="Work Sans" w:cs="Times New Roman"/>
          <w:color w:val="000000" w:themeColor="text1"/>
          <w:lang w:val="da-DK" w:eastAsia="da-DK"/>
        </w:rPr>
        <w:t xml:space="preserve">Dine forældre kan også downloade </w:t>
      </w:r>
      <w:proofErr w:type="spellStart"/>
      <w:r w:rsidRPr="21836403">
        <w:rPr>
          <w:rFonts w:ascii="Work Sans" w:eastAsia="Times New Roman" w:hAnsi="Work Sans" w:cs="Times New Roman"/>
          <w:color w:val="000000" w:themeColor="text1"/>
          <w:lang w:val="da-DK" w:eastAsia="da-DK"/>
        </w:rPr>
        <w:t>app’en</w:t>
      </w:r>
      <w:proofErr w:type="spellEnd"/>
      <w:r w:rsidRPr="21836403">
        <w:rPr>
          <w:rFonts w:ascii="Work Sans" w:eastAsia="Times New Roman" w:hAnsi="Work Sans" w:cs="Times New Roman"/>
          <w:color w:val="000000" w:themeColor="text1"/>
          <w:lang w:val="da-DK" w:eastAsia="da-DK"/>
        </w:rPr>
        <w:t xml:space="preserve"> og følge med i program, nyheder og meget andet fra lejren. </w:t>
      </w:r>
    </w:p>
    <w:p w14:paraId="222FC05A" w14:textId="1CF2F558" w:rsidR="002E6C68" w:rsidRDefault="002E6C68" w:rsidP="008744AB">
      <w:pPr>
        <w:ind w:left="720"/>
        <w:rPr>
          <w:rFonts w:ascii="Work Sans" w:eastAsia="Times New Roman" w:hAnsi="Work Sans" w:cs="Times New Roman"/>
          <w:color w:val="000000" w:themeColor="text1"/>
          <w:lang w:val="da-DK" w:eastAsia="da-DK"/>
        </w:rPr>
      </w:pPr>
    </w:p>
    <w:p w14:paraId="1A63EA74" w14:textId="7F0AD373" w:rsidR="002E6C68" w:rsidRPr="00AE7668" w:rsidRDefault="002E6C68" w:rsidP="002E6C68">
      <w:pPr>
        <w:ind w:left="720"/>
        <w:rPr>
          <w:rFonts w:ascii="Work Sans" w:eastAsia="Times New Roman" w:hAnsi="Work Sans" w:cs="Times New Roman"/>
          <w:color w:val="000000"/>
          <w:lang w:val="da-DK" w:eastAsia="da-DK"/>
        </w:rPr>
      </w:pPr>
      <w:r>
        <w:rPr>
          <w:rFonts w:ascii="Work Sans" w:eastAsia="Times New Roman" w:hAnsi="Work Sans" w:cs="Times New Roman"/>
          <w:b/>
          <w:bCs/>
          <w:color w:val="000000"/>
          <w:sz w:val="26"/>
          <w:szCs w:val="26"/>
          <w:lang w:val="da-DK" w:eastAsia="da-DK"/>
        </w:rPr>
        <w:t>Mobiltelefoner</w:t>
      </w:r>
    </w:p>
    <w:p w14:paraId="2FBAF0BC" w14:textId="02EE7004" w:rsidR="002E6C68" w:rsidRPr="00AE7668" w:rsidRDefault="002E6C68" w:rsidP="008744AB">
      <w:pPr>
        <w:ind w:left="720"/>
        <w:rPr>
          <w:rFonts w:ascii="Work Sans" w:eastAsia="Times New Roman" w:hAnsi="Work Sans" w:cs="Times New Roman"/>
          <w:color w:val="000000"/>
          <w:lang w:val="da-DK" w:eastAsia="da-DK"/>
        </w:rPr>
      </w:pPr>
      <w:r>
        <w:rPr>
          <w:rFonts w:ascii="Work Sans" w:eastAsia="Times New Roman" w:hAnsi="Work Sans" w:cs="Times New Roman"/>
          <w:color w:val="000000" w:themeColor="text1"/>
          <w:lang w:val="da-DK" w:eastAsia="da-DK"/>
        </w:rPr>
        <w:t>Mobiltelefoner må altså gerne medbringes på lejren! Der er flere smarte funktioner i appen bl.a. lejrkortet, programmet</w:t>
      </w:r>
      <w:r w:rsidR="0076780F">
        <w:rPr>
          <w:rFonts w:ascii="Work Sans" w:eastAsia="Times New Roman" w:hAnsi="Work Sans" w:cs="Times New Roman"/>
          <w:color w:val="000000" w:themeColor="text1"/>
          <w:lang w:val="da-DK" w:eastAsia="da-DK"/>
        </w:rPr>
        <w:t xml:space="preserve"> og mulighed for at se, hvor mange penge, man har tilbage på sit armbånd. Vi er dog på landslejr, hvor vi gerne vil se hinanden i øjnene og ikke blot igennem en skærm, så brugen af telefoner, vil stadig administreres af os ledere. Frygt ej, hvis du ikke har en mobiltelefon, så er det ikke en udfordring! </w:t>
      </w:r>
    </w:p>
    <w:p w14:paraId="7803B1C5" w14:textId="77777777" w:rsidR="008744AB" w:rsidRPr="00AE7668" w:rsidRDefault="008744AB" w:rsidP="008744AB">
      <w:pPr>
        <w:ind w:left="720"/>
        <w:rPr>
          <w:rFonts w:ascii="Work Sans" w:eastAsia="Times New Roman" w:hAnsi="Work Sans" w:cs="Times New Roman"/>
          <w:color w:val="000000"/>
          <w:lang w:val="da-DK" w:eastAsia="da-DK"/>
        </w:rPr>
      </w:pPr>
    </w:p>
    <w:p w14:paraId="5AB3BD7A" w14:textId="77777777" w:rsidR="0054508F" w:rsidRDefault="0054508F">
      <w:pPr>
        <w:rPr>
          <w:rFonts w:ascii="Work Sans" w:eastAsia="Times New Roman" w:hAnsi="Work Sans" w:cs="Times New Roman"/>
          <w:b/>
          <w:bCs/>
          <w:color w:val="000000"/>
          <w:sz w:val="26"/>
          <w:szCs w:val="26"/>
          <w:lang w:val="da-DK" w:eastAsia="da-DK"/>
        </w:rPr>
      </w:pPr>
      <w:r>
        <w:rPr>
          <w:rFonts w:ascii="Work Sans" w:eastAsia="Times New Roman" w:hAnsi="Work Sans" w:cs="Times New Roman"/>
          <w:b/>
          <w:bCs/>
          <w:color w:val="000000"/>
          <w:sz w:val="26"/>
          <w:szCs w:val="26"/>
          <w:lang w:val="da-DK" w:eastAsia="da-DK"/>
        </w:rPr>
        <w:br w:type="page"/>
      </w:r>
    </w:p>
    <w:p w14:paraId="40C7BB64" w14:textId="2A3552BC" w:rsidR="008744AB" w:rsidRPr="00AE7668" w:rsidRDefault="008744AB" w:rsidP="008744AB">
      <w:pPr>
        <w:ind w:left="720"/>
        <w:rPr>
          <w:rFonts w:ascii="Work Sans" w:eastAsia="Times New Roman" w:hAnsi="Work Sans" w:cs="Times New Roman"/>
          <w:color w:val="000000"/>
          <w:lang w:val="da-DK" w:eastAsia="da-DK"/>
        </w:rPr>
      </w:pPr>
      <w:r w:rsidRPr="00AE7668">
        <w:rPr>
          <w:rFonts w:ascii="Work Sans" w:eastAsia="Times New Roman" w:hAnsi="Work Sans" w:cs="Times New Roman"/>
          <w:b/>
          <w:bCs/>
          <w:color w:val="000000"/>
          <w:sz w:val="26"/>
          <w:szCs w:val="26"/>
          <w:lang w:val="da-DK" w:eastAsia="da-DK"/>
        </w:rPr>
        <w:lastRenderedPageBreak/>
        <w:t>HUSK DIT ARMBÅND</w:t>
      </w:r>
    </w:p>
    <w:p w14:paraId="496CC9AA" w14:textId="743F3951" w:rsidR="008744AB" w:rsidRDefault="008744AB" w:rsidP="008744AB">
      <w:pPr>
        <w:ind w:left="720"/>
        <w:rPr>
          <w:rFonts w:ascii="Work Sans" w:eastAsia="Times New Roman" w:hAnsi="Work Sans" w:cs="Times New Roman"/>
          <w:color w:val="000000" w:themeColor="text1"/>
          <w:lang w:val="da-DK" w:eastAsia="da-DK"/>
        </w:rPr>
      </w:pPr>
      <w:r w:rsidRPr="21836403">
        <w:rPr>
          <w:rFonts w:ascii="Work Sans" w:eastAsia="Times New Roman" w:hAnsi="Work Sans" w:cs="Times New Roman"/>
          <w:color w:val="000000" w:themeColor="text1"/>
          <w:lang w:val="da-DK" w:eastAsia="da-DK"/>
        </w:rPr>
        <w:t>Du skal huske at medbringe dit lejrarmbånd og tanke dine lommepenge på armbåndet inden du tager afsted. Det er ikke muligt at betale med mønter og sedler på lejren. Du og dine forældre kan tanke penge på armbåndet i din virtuelle ‘lejrpung’. Læs mere på landslejr.fdf.dk/lejrpung.</w:t>
      </w:r>
      <w:r w:rsidR="0076780F">
        <w:rPr>
          <w:rFonts w:ascii="Work Sans" w:eastAsia="Times New Roman" w:hAnsi="Work Sans" w:cs="Times New Roman"/>
          <w:color w:val="000000" w:themeColor="text1"/>
          <w:lang w:val="da-DK" w:eastAsia="da-DK"/>
        </w:rPr>
        <w:t xml:space="preserve"> Du har modtaget armbåndet i din postkasse. </w:t>
      </w:r>
    </w:p>
    <w:p w14:paraId="3886C2D3" w14:textId="0B78B049" w:rsidR="00DE3FB4" w:rsidRDefault="00DE3FB4" w:rsidP="008744AB">
      <w:pPr>
        <w:ind w:left="720"/>
        <w:rPr>
          <w:rFonts w:ascii="Work Sans" w:eastAsia="Times New Roman" w:hAnsi="Work Sans" w:cs="Times New Roman"/>
          <w:color w:val="000000" w:themeColor="text1"/>
          <w:lang w:val="da-DK" w:eastAsia="da-DK"/>
        </w:rPr>
      </w:pPr>
    </w:p>
    <w:p w14:paraId="300F9319" w14:textId="782D2028" w:rsidR="00DE3FB4" w:rsidRDefault="00DE3FB4" w:rsidP="008744AB">
      <w:pPr>
        <w:ind w:left="720"/>
        <w:rPr>
          <w:rFonts w:ascii="Work Sans" w:eastAsia="Times New Roman" w:hAnsi="Work Sans" w:cs="Times New Roman"/>
          <w:i/>
          <w:iCs/>
          <w:color w:val="000000"/>
          <w:sz w:val="24"/>
          <w:szCs w:val="24"/>
          <w:lang w:val="da-DK" w:eastAsia="da-DK"/>
        </w:rPr>
      </w:pPr>
      <w:r>
        <w:rPr>
          <w:rFonts w:ascii="Work Sans" w:eastAsia="Times New Roman" w:hAnsi="Work Sans" w:cs="Times New Roman"/>
          <w:i/>
          <w:iCs/>
          <w:color w:val="000000"/>
          <w:sz w:val="24"/>
          <w:szCs w:val="24"/>
          <w:lang w:val="da-DK" w:eastAsia="da-DK"/>
        </w:rPr>
        <w:t>Lommepenge</w:t>
      </w:r>
    </w:p>
    <w:p w14:paraId="76378AF3" w14:textId="5215807D" w:rsidR="00DE3FB4" w:rsidRDefault="002D2AE6" w:rsidP="008744AB">
      <w:pPr>
        <w:ind w:left="720"/>
        <w:rPr>
          <w:rFonts w:ascii="Work Sans" w:eastAsia="Times New Roman" w:hAnsi="Work Sans" w:cs="Times New Roman"/>
          <w:color w:val="000000" w:themeColor="text1"/>
          <w:lang w:val="da-DK" w:eastAsia="da-DK"/>
        </w:rPr>
      </w:pPr>
      <w:r>
        <w:rPr>
          <w:rFonts w:ascii="Work Sans" w:eastAsia="Times New Roman" w:hAnsi="Work Sans" w:cs="Times New Roman"/>
          <w:color w:val="000000" w:themeColor="text1"/>
          <w:lang w:val="da-DK" w:eastAsia="da-DK"/>
        </w:rPr>
        <w:t xml:space="preserve">Det er muligt på lejren at gå i kiosker og caféer, samt købe grej og lejrudstyr i butikken 55Nord. </w:t>
      </w:r>
      <w:r w:rsidR="00434400">
        <w:rPr>
          <w:rFonts w:ascii="Work Sans" w:eastAsia="Times New Roman" w:hAnsi="Work Sans" w:cs="Times New Roman"/>
          <w:color w:val="000000" w:themeColor="text1"/>
          <w:lang w:val="da-DK" w:eastAsia="da-DK"/>
        </w:rPr>
        <w:t>Vi opfordrer til, at I som forældre tager en snak med jeres barn inden om</w:t>
      </w:r>
      <w:r w:rsidR="00B3117A">
        <w:rPr>
          <w:rFonts w:ascii="Work Sans" w:eastAsia="Times New Roman" w:hAnsi="Work Sans" w:cs="Times New Roman"/>
          <w:color w:val="000000" w:themeColor="text1"/>
          <w:lang w:val="da-DK" w:eastAsia="da-DK"/>
        </w:rPr>
        <w:t>,</w:t>
      </w:r>
      <w:r w:rsidR="00434400">
        <w:rPr>
          <w:rFonts w:ascii="Work Sans" w:eastAsia="Times New Roman" w:hAnsi="Work Sans" w:cs="Times New Roman"/>
          <w:color w:val="000000" w:themeColor="text1"/>
          <w:lang w:val="da-DK" w:eastAsia="da-DK"/>
        </w:rPr>
        <w:t xml:space="preserve"> hvor mange penge, de får lov til at bruge og hvad de skal gå til. </w:t>
      </w:r>
    </w:p>
    <w:p w14:paraId="1DFAD926" w14:textId="77777777" w:rsidR="00B3117A" w:rsidRDefault="00B3117A" w:rsidP="008744AB">
      <w:pPr>
        <w:ind w:left="720"/>
        <w:rPr>
          <w:rFonts w:ascii="Work Sans" w:eastAsia="Times New Roman" w:hAnsi="Work Sans" w:cs="Times New Roman"/>
          <w:color w:val="000000" w:themeColor="text1"/>
          <w:lang w:val="da-DK" w:eastAsia="da-DK"/>
        </w:rPr>
      </w:pPr>
    </w:p>
    <w:p w14:paraId="4F146BC3" w14:textId="3BD2B293" w:rsidR="00434400" w:rsidRDefault="00434400" w:rsidP="00B3117A">
      <w:pPr>
        <w:ind w:left="720"/>
        <w:rPr>
          <w:rFonts w:ascii="Work Sans" w:eastAsia="Times New Roman" w:hAnsi="Work Sans" w:cs="Times New Roman"/>
          <w:color w:val="000000" w:themeColor="text1"/>
          <w:lang w:val="da-DK" w:eastAsia="da-DK"/>
        </w:rPr>
      </w:pPr>
      <w:r>
        <w:rPr>
          <w:rFonts w:ascii="Work Sans" w:eastAsia="Times New Roman" w:hAnsi="Work Sans" w:cs="Times New Roman"/>
          <w:color w:val="000000" w:themeColor="text1"/>
          <w:lang w:val="da-DK" w:eastAsia="da-DK"/>
        </w:rPr>
        <w:t>K25 opfordrer til</w:t>
      </w:r>
      <w:r w:rsidR="00B3117A">
        <w:rPr>
          <w:rFonts w:ascii="Work Sans" w:eastAsia="Times New Roman" w:hAnsi="Work Sans" w:cs="Times New Roman"/>
          <w:color w:val="000000" w:themeColor="text1"/>
          <w:lang w:val="da-DK" w:eastAsia="da-DK"/>
        </w:rPr>
        <w:t xml:space="preserve"> </w:t>
      </w:r>
      <w:r w:rsidR="0054508F">
        <w:rPr>
          <w:rFonts w:ascii="Work Sans" w:eastAsia="Times New Roman" w:hAnsi="Work Sans" w:cs="Times New Roman"/>
          <w:b/>
          <w:bCs/>
          <w:color w:val="000000" w:themeColor="text1"/>
          <w:lang w:val="da-DK" w:eastAsia="da-DK"/>
        </w:rPr>
        <w:t>3</w:t>
      </w:r>
      <w:r w:rsidR="00B3117A" w:rsidRPr="00B3117A">
        <w:rPr>
          <w:rFonts w:ascii="Work Sans" w:eastAsia="Times New Roman" w:hAnsi="Work Sans" w:cs="Times New Roman"/>
          <w:b/>
          <w:bCs/>
          <w:color w:val="000000" w:themeColor="text1"/>
          <w:lang w:val="da-DK" w:eastAsia="da-DK"/>
        </w:rPr>
        <w:t>00kr</w:t>
      </w:r>
      <w:r w:rsidR="00B3117A">
        <w:rPr>
          <w:rFonts w:ascii="Work Sans" w:eastAsia="Times New Roman" w:hAnsi="Work Sans" w:cs="Times New Roman"/>
          <w:color w:val="000000" w:themeColor="text1"/>
          <w:lang w:val="da-DK" w:eastAsia="da-DK"/>
        </w:rPr>
        <w:t xml:space="preserve">, som kan bruges i kiosker og på caféer. </w:t>
      </w:r>
      <w:r w:rsidR="000D71C5">
        <w:rPr>
          <w:rFonts w:ascii="Work Sans" w:eastAsia="Times New Roman" w:hAnsi="Work Sans" w:cs="Times New Roman"/>
          <w:color w:val="000000" w:themeColor="text1"/>
          <w:lang w:val="da-DK" w:eastAsia="da-DK"/>
        </w:rPr>
        <w:t>Hvis der ønskes at handle grej, t-shirts</w:t>
      </w:r>
      <w:r w:rsidR="00A571A0">
        <w:rPr>
          <w:rFonts w:ascii="Work Sans" w:eastAsia="Times New Roman" w:hAnsi="Work Sans" w:cs="Times New Roman"/>
          <w:color w:val="000000" w:themeColor="text1"/>
          <w:lang w:val="da-DK" w:eastAsia="da-DK"/>
        </w:rPr>
        <w:t xml:space="preserve">, kopper, mm., så anbefales dette oveni de </w:t>
      </w:r>
      <w:r w:rsidR="008E5D63">
        <w:rPr>
          <w:rFonts w:ascii="Work Sans" w:eastAsia="Times New Roman" w:hAnsi="Work Sans" w:cs="Times New Roman"/>
          <w:color w:val="000000" w:themeColor="text1"/>
          <w:lang w:val="da-DK" w:eastAsia="da-DK"/>
        </w:rPr>
        <w:t>3</w:t>
      </w:r>
      <w:r w:rsidR="00A571A0">
        <w:rPr>
          <w:rFonts w:ascii="Work Sans" w:eastAsia="Times New Roman" w:hAnsi="Work Sans" w:cs="Times New Roman"/>
          <w:color w:val="000000" w:themeColor="text1"/>
          <w:lang w:val="da-DK" w:eastAsia="da-DK"/>
        </w:rPr>
        <w:t xml:space="preserve">00kr. </w:t>
      </w:r>
    </w:p>
    <w:p w14:paraId="30B8221A" w14:textId="77777777" w:rsidR="00DE3FB4" w:rsidRPr="00AE7668" w:rsidRDefault="00DE3FB4" w:rsidP="008744AB">
      <w:pPr>
        <w:ind w:left="720"/>
        <w:rPr>
          <w:rFonts w:ascii="Work Sans" w:eastAsia="Times New Roman" w:hAnsi="Work Sans" w:cs="Times New Roman"/>
          <w:color w:val="000000"/>
          <w:lang w:val="da-DK" w:eastAsia="da-DK"/>
        </w:rPr>
      </w:pPr>
    </w:p>
    <w:p w14:paraId="6D814C88" w14:textId="77777777" w:rsidR="008744AB" w:rsidRPr="00AE7668" w:rsidRDefault="008744AB" w:rsidP="008744AB">
      <w:pPr>
        <w:ind w:left="720"/>
        <w:rPr>
          <w:rFonts w:ascii="Work Sans" w:eastAsia="Times New Roman" w:hAnsi="Work Sans" w:cs="Times New Roman"/>
          <w:color w:val="000000"/>
          <w:lang w:val="da-DK" w:eastAsia="da-DK"/>
        </w:rPr>
      </w:pPr>
    </w:p>
    <w:p w14:paraId="1461EC14" w14:textId="77777777" w:rsidR="008744AB" w:rsidRPr="00AE7668" w:rsidRDefault="008744AB" w:rsidP="008744AB">
      <w:pPr>
        <w:ind w:left="720"/>
        <w:rPr>
          <w:rFonts w:ascii="Work Sans" w:eastAsia="Times New Roman" w:hAnsi="Work Sans" w:cs="Times New Roman"/>
          <w:color w:val="000000"/>
          <w:lang w:val="da-DK" w:eastAsia="da-DK"/>
        </w:rPr>
      </w:pPr>
      <w:r w:rsidRPr="00AE7668">
        <w:rPr>
          <w:rFonts w:ascii="Work Sans" w:eastAsia="Times New Roman" w:hAnsi="Work Sans" w:cs="Times New Roman"/>
          <w:b/>
          <w:bCs/>
          <w:color w:val="000000"/>
          <w:sz w:val="26"/>
          <w:szCs w:val="26"/>
          <w:lang w:val="da-DK" w:eastAsia="da-DK"/>
        </w:rPr>
        <w:t>PAKKELISTE</w:t>
      </w:r>
    </w:p>
    <w:p w14:paraId="260AEDD1" w14:textId="07AF1708" w:rsidR="008744AB" w:rsidRPr="00AE7668" w:rsidRDefault="008744AB" w:rsidP="002F76C6">
      <w:pPr>
        <w:ind w:left="720"/>
        <w:rPr>
          <w:rFonts w:ascii="Work Sans" w:eastAsia="Times New Roman" w:hAnsi="Work Sans" w:cs="Times New Roman"/>
          <w:color w:val="000000"/>
          <w:lang w:val="da-DK" w:eastAsia="da-DK"/>
        </w:rPr>
      </w:pPr>
      <w:r w:rsidRPr="21836403">
        <w:rPr>
          <w:rFonts w:ascii="Work Sans" w:eastAsia="Times New Roman" w:hAnsi="Work Sans" w:cs="Times New Roman"/>
          <w:color w:val="000000" w:themeColor="text1"/>
          <w:lang w:val="da-DK" w:eastAsia="da-DK"/>
        </w:rPr>
        <w:t>På FDF Landslejr 2022 skal du være udendørs uanset vind og vejr i ti dage. Derfor er det nødvendigt at medbringe praktisk tøj og udstyr. Det er vigtigt, at du pakker dine ting i en rygsæk du selv kan bære, for vi skal gå det sidste stykke ind på lejren. I rygsækken skal du pakke: </w:t>
      </w:r>
      <w:r w:rsidRPr="00AE7668">
        <w:rPr>
          <w:rFonts w:ascii="Work Sans" w:eastAsia="Times New Roman" w:hAnsi="Work Sans" w:cs="Times New Roman"/>
          <w:color w:val="000000"/>
          <w:lang w:val="da-DK" w:eastAsia="da-DK"/>
        </w:rPr>
        <w:br/>
      </w:r>
    </w:p>
    <w:p w14:paraId="0C522A18"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FDF-skjorte</w:t>
      </w:r>
    </w:p>
    <w:p w14:paraId="472592EA"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themeColor="text1"/>
          <w:lang w:val="da-DK" w:eastAsia="da-DK"/>
        </w:rPr>
        <w:t>March &amp; Lejr 2022</w:t>
      </w:r>
    </w:p>
    <w:p w14:paraId="0781FDB1"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Landslejrarmbånd (tag det på armen!)</w:t>
      </w:r>
    </w:p>
    <w:p w14:paraId="20EE2B3F"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Sygesikringsbevis</w:t>
      </w:r>
    </w:p>
    <w:p w14:paraId="6BFDCF59"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Spisegrej (tallerken, dyb tallerken, kop, mug, kniv, gaffel, ske)</w:t>
      </w:r>
    </w:p>
    <w:p w14:paraId="030883C5"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Sovepose</w:t>
      </w:r>
    </w:p>
    <w:p w14:paraId="78B3C88C" w14:textId="7918D70A"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themeColor="text1"/>
          <w:lang w:val="da-DK" w:eastAsia="da-DK"/>
        </w:rPr>
        <w:t>Lagen/fleecepose (hvis du ofte fryser i soveposen)</w:t>
      </w:r>
    </w:p>
    <w:p w14:paraId="2421949B"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Liggeunderlag</w:t>
      </w:r>
    </w:p>
    <w:p w14:paraId="374EBE86"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themeColor="text1"/>
          <w:lang w:val="da-DK" w:eastAsia="da-DK"/>
        </w:rPr>
        <w:t>Nattøj</w:t>
      </w:r>
    </w:p>
    <w:p w14:paraId="32247612" w14:textId="5A6F6D52" w:rsidR="21836403" w:rsidRPr="002F76C6" w:rsidRDefault="21836403" w:rsidP="002F76C6">
      <w:pPr>
        <w:pStyle w:val="Listeafsnit"/>
        <w:numPr>
          <w:ilvl w:val="0"/>
          <w:numId w:val="2"/>
        </w:numPr>
        <w:rPr>
          <w:rFonts w:ascii="Work Sans" w:eastAsia="Times New Roman" w:hAnsi="Work Sans" w:cs="Times New Roman"/>
          <w:color w:val="000000" w:themeColor="text1"/>
          <w:lang w:val="da-DK" w:eastAsia="da-DK"/>
        </w:rPr>
      </w:pPr>
      <w:r w:rsidRPr="002F76C6">
        <w:rPr>
          <w:rFonts w:ascii="Work Sans" w:eastAsia="Times New Roman" w:hAnsi="Work Sans" w:cs="Times New Roman"/>
          <w:color w:val="000000" w:themeColor="text1"/>
          <w:lang w:val="da-DK" w:eastAsia="da-DK"/>
        </w:rPr>
        <w:t>Bamse (vi skal bruge den en dag)</w:t>
      </w:r>
    </w:p>
    <w:p w14:paraId="2898DA1B"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Varm trøje</w:t>
      </w:r>
    </w:p>
    <w:p w14:paraId="0AF3FF00"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Bukser</w:t>
      </w:r>
    </w:p>
    <w:p w14:paraId="4D8A5786"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T-shirts</w:t>
      </w:r>
    </w:p>
    <w:p w14:paraId="4F4C962E"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Strømper</w:t>
      </w:r>
    </w:p>
    <w:p w14:paraId="482A4F22"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Varme sokker</w:t>
      </w:r>
    </w:p>
    <w:p w14:paraId="1A2A9ED3"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Undertøj</w:t>
      </w:r>
    </w:p>
    <w:p w14:paraId="701BC576"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Regntøj og gummistøvler</w:t>
      </w:r>
    </w:p>
    <w:p w14:paraId="747344A3"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Sportssko (til løb og leg)</w:t>
      </w:r>
    </w:p>
    <w:p w14:paraId="051D1C53"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Sandaler</w:t>
      </w:r>
    </w:p>
    <w:p w14:paraId="48D46069"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themeColor="text1"/>
          <w:lang w:val="da-DK" w:eastAsia="da-DK"/>
        </w:rPr>
        <w:t>Toiletgrej</w:t>
      </w:r>
    </w:p>
    <w:p w14:paraId="62D2DA0A" w14:textId="42743B83" w:rsidR="008744AB" w:rsidRPr="002F76C6" w:rsidRDefault="008744AB" w:rsidP="002F76C6">
      <w:pPr>
        <w:pStyle w:val="Listeafsnit"/>
        <w:numPr>
          <w:ilvl w:val="0"/>
          <w:numId w:val="2"/>
        </w:numPr>
        <w:rPr>
          <w:rFonts w:ascii="Work Sans" w:eastAsia="Times New Roman" w:hAnsi="Work Sans" w:cs="Times New Roman"/>
          <w:color w:val="000000" w:themeColor="text1"/>
          <w:lang w:val="da-DK" w:eastAsia="da-DK"/>
        </w:rPr>
      </w:pPr>
      <w:r w:rsidRPr="002F76C6">
        <w:rPr>
          <w:rFonts w:ascii="Work Sans" w:eastAsia="Times New Roman" w:hAnsi="Work Sans" w:cs="Times New Roman"/>
          <w:color w:val="000000" w:themeColor="text1"/>
          <w:lang w:val="da-DK" w:eastAsia="da-DK"/>
        </w:rPr>
        <w:t>Badetøj</w:t>
      </w:r>
      <w:r w:rsidR="21836403" w:rsidRPr="002F76C6">
        <w:rPr>
          <w:rFonts w:ascii="Work Sans" w:eastAsia="Times New Roman" w:hAnsi="Work Sans" w:cs="Times New Roman"/>
          <w:color w:val="000000" w:themeColor="text1"/>
          <w:lang w:val="da-DK" w:eastAsia="da-DK"/>
        </w:rPr>
        <w:t xml:space="preserve"> </w:t>
      </w:r>
    </w:p>
    <w:p w14:paraId="16838832" w14:textId="22089AB3"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themeColor="text1"/>
          <w:lang w:val="da-DK" w:eastAsia="da-DK"/>
        </w:rPr>
        <w:t>Håndklæde</w:t>
      </w:r>
    </w:p>
    <w:p w14:paraId="4F0C96CB"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 xml:space="preserve">Viskestykker (2 </w:t>
      </w:r>
      <w:proofErr w:type="spellStart"/>
      <w:r w:rsidRPr="002F76C6">
        <w:rPr>
          <w:rFonts w:ascii="Work Sans" w:eastAsia="Times New Roman" w:hAnsi="Work Sans" w:cs="Times New Roman"/>
          <w:color w:val="000000"/>
          <w:lang w:val="da-DK" w:eastAsia="da-DK"/>
        </w:rPr>
        <w:t>stk</w:t>
      </w:r>
      <w:proofErr w:type="spellEnd"/>
      <w:r w:rsidRPr="002F76C6">
        <w:rPr>
          <w:rFonts w:ascii="Work Sans" w:eastAsia="Times New Roman" w:hAnsi="Work Sans" w:cs="Times New Roman"/>
          <w:color w:val="000000"/>
          <w:lang w:val="da-DK" w:eastAsia="da-DK"/>
        </w:rPr>
        <w:t>)</w:t>
      </w:r>
    </w:p>
    <w:p w14:paraId="3101BF2A" w14:textId="0AF780F0"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themeColor="text1"/>
          <w:lang w:val="da-DK" w:eastAsia="da-DK"/>
        </w:rPr>
        <w:t>Telefon og oplader (hvis du har lyst)</w:t>
      </w:r>
    </w:p>
    <w:p w14:paraId="2B0F8ACC" w14:textId="5F070802"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proofErr w:type="spellStart"/>
      <w:r w:rsidRPr="002F76C6">
        <w:rPr>
          <w:rFonts w:ascii="Work Sans" w:eastAsia="Times New Roman" w:hAnsi="Work Sans" w:cs="Times New Roman"/>
          <w:color w:val="000000" w:themeColor="text1"/>
          <w:lang w:val="da-DK" w:eastAsia="da-DK"/>
        </w:rPr>
        <w:t>Powerbank</w:t>
      </w:r>
      <w:proofErr w:type="spellEnd"/>
      <w:r w:rsidRPr="002F76C6">
        <w:rPr>
          <w:rFonts w:ascii="Work Sans" w:eastAsia="Times New Roman" w:hAnsi="Work Sans" w:cs="Times New Roman"/>
          <w:color w:val="000000" w:themeColor="text1"/>
          <w:lang w:val="da-DK" w:eastAsia="da-DK"/>
        </w:rPr>
        <w:t xml:space="preserve"> og oplader (hvis du har)</w:t>
      </w:r>
    </w:p>
    <w:p w14:paraId="0E4C741A" w14:textId="1FE2BEAC"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themeColor="text1"/>
          <w:lang w:val="da-DK" w:eastAsia="da-DK"/>
        </w:rPr>
        <w:t>Lommelygte/Pandelampe (god til aftenaktiviteter)</w:t>
      </w:r>
    </w:p>
    <w:p w14:paraId="260EC192"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Dolk</w:t>
      </w:r>
    </w:p>
    <w:p w14:paraId="1F24B364" w14:textId="4CF2430C"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themeColor="text1"/>
          <w:lang w:val="da-DK" w:eastAsia="da-DK"/>
        </w:rPr>
        <w:lastRenderedPageBreak/>
        <w:t>Drikkedunk med skruelåg (fx 2×0,5 L eller 1L)</w:t>
      </w:r>
    </w:p>
    <w:p w14:paraId="5E02C364" w14:textId="6F29D0ED"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themeColor="text1"/>
          <w:lang w:val="da-DK" w:eastAsia="da-DK"/>
        </w:rPr>
        <w:t>Solhat / kasket</w:t>
      </w:r>
    </w:p>
    <w:p w14:paraId="2B0EB8C8"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Solcreme</w:t>
      </w:r>
    </w:p>
    <w:p w14:paraId="6ED3A83F" w14:textId="77777777"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lang w:val="da-DK" w:eastAsia="da-DK"/>
        </w:rPr>
        <w:t>Myggemiddel</w:t>
      </w:r>
    </w:p>
    <w:p w14:paraId="48EA5FB0" w14:textId="4A279A66" w:rsidR="008744AB" w:rsidRPr="002F76C6" w:rsidRDefault="008744AB" w:rsidP="002F76C6">
      <w:pPr>
        <w:pStyle w:val="Listeafsnit"/>
        <w:numPr>
          <w:ilvl w:val="0"/>
          <w:numId w:val="2"/>
        </w:numPr>
        <w:rPr>
          <w:rFonts w:ascii="Work Sans" w:eastAsia="Times New Roman" w:hAnsi="Work Sans" w:cs="Times New Roman"/>
          <w:color w:val="000000"/>
          <w:lang w:val="da-DK" w:eastAsia="da-DK"/>
        </w:rPr>
      </w:pPr>
      <w:r w:rsidRPr="002F76C6">
        <w:rPr>
          <w:rFonts w:ascii="Work Sans" w:eastAsia="Times New Roman" w:hAnsi="Work Sans" w:cs="Times New Roman"/>
          <w:color w:val="000000" w:themeColor="text1"/>
          <w:lang w:val="da-DK" w:eastAsia="da-DK"/>
        </w:rPr>
        <w:t>En lille turrygsæk med plads til madpakke</w:t>
      </w:r>
      <w:r w:rsidR="002935A1" w:rsidRPr="002F76C6">
        <w:rPr>
          <w:rFonts w:ascii="Work Sans" w:eastAsia="Times New Roman" w:hAnsi="Work Sans" w:cs="Times New Roman"/>
          <w:color w:val="000000" w:themeColor="text1"/>
          <w:lang w:val="da-DK" w:eastAsia="da-DK"/>
        </w:rPr>
        <w:t xml:space="preserve"> og </w:t>
      </w:r>
      <w:r w:rsidRPr="002F76C6">
        <w:rPr>
          <w:rFonts w:ascii="Work Sans" w:eastAsia="Times New Roman" w:hAnsi="Work Sans" w:cs="Times New Roman"/>
          <w:color w:val="000000" w:themeColor="text1"/>
          <w:lang w:val="da-DK" w:eastAsia="da-DK"/>
        </w:rPr>
        <w:t>drikkedunk</w:t>
      </w:r>
      <w:r w:rsidRPr="002F76C6">
        <w:rPr>
          <w:lang w:val="da-DK"/>
        </w:rPr>
        <w:br/>
      </w:r>
    </w:p>
    <w:p w14:paraId="6265C4DE" w14:textId="77777777" w:rsidR="008744AB" w:rsidRPr="00AE7668" w:rsidRDefault="008744AB" w:rsidP="008744AB">
      <w:pPr>
        <w:ind w:left="720"/>
        <w:rPr>
          <w:rFonts w:ascii="Work Sans" w:eastAsia="Times New Roman" w:hAnsi="Work Sans" w:cs="Times New Roman"/>
          <w:color w:val="000000"/>
          <w:lang w:val="da-DK" w:eastAsia="da-DK"/>
        </w:rPr>
      </w:pPr>
    </w:p>
    <w:p w14:paraId="753E61FF" w14:textId="77777777" w:rsidR="008744AB" w:rsidRPr="00AE7668" w:rsidRDefault="008744AB" w:rsidP="008744AB">
      <w:pPr>
        <w:ind w:left="720"/>
        <w:rPr>
          <w:rFonts w:ascii="Work Sans" w:eastAsia="Times New Roman" w:hAnsi="Work Sans" w:cs="Times New Roman"/>
          <w:color w:val="000000"/>
          <w:lang w:val="da-DK" w:eastAsia="da-DK"/>
        </w:rPr>
      </w:pPr>
      <w:r w:rsidRPr="00AE7668">
        <w:rPr>
          <w:rFonts w:ascii="Work Sans" w:eastAsia="Times New Roman" w:hAnsi="Work Sans" w:cs="Times New Roman"/>
          <w:b/>
          <w:bCs/>
          <w:color w:val="000000"/>
          <w:sz w:val="26"/>
          <w:szCs w:val="26"/>
          <w:lang w:val="da-DK" w:eastAsia="da-DK"/>
        </w:rPr>
        <w:t>AFREJSE OG HJEMKOMST</w:t>
      </w:r>
    </w:p>
    <w:p w14:paraId="55CD1964" w14:textId="56939B47" w:rsidR="0076780F" w:rsidRDefault="008744AB" w:rsidP="008744AB">
      <w:pPr>
        <w:ind w:left="720"/>
        <w:rPr>
          <w:rFonts w:ascii="Work Sans" w:eastAsia="Times New Roman" w:hAnsi="Work Sans" w:cs="Times New Roman"/>
          <w:color w:val="000000" w:themeColor="text1"/>
          <w:lang w:val="da-DK" w:eastAsia="da-DK"/>
        </w:rPr>
      </w:pPr>
      <w:r w:rsidRPr="21836403">
        <w:rPr>
          <w:rFonts w:ascii="Work Sans" w:eastAsia="Times New Roman" w:hAnsi="Work Sans" w:cs="Times New Roman"/>
          <w:color w:val="000000" w:themeColor="text1"/>
          <w:lang w:val="da-DK" w:eastAsia="da-DK"/>
        </w:rPr>
        <w:t xml:space="preserve">Vi tager afsted fra </w:t>
      </w:r>
      <w:r w:rsidR="0076780F" w:rsidRPr="002935A1">
        <w:rPr>
          <w:rFonts w:ascii="Work Sans" w:eastAsia="Times New Roman" w:hAnsi="Work Sans" w:cs="Times New Roman"/>
          <w:b/>
          <w:bCs/>
          <w:color w:val="000000" w:themeColor="text1"/>
          <w:lang w:val="da-DK" w:eastAsia="da-DK"/>
        </w:rPr>
        <w:t>Brønshøj Sognehus</w:t>
      </w:r>
      <w:r w:rsidRPr="21836403">
        <w:rPr>
          <w:rFonts w:ascii="Work Sans" w:eastAsia="Times New Roman" w:hAnsi="Work Sans" w:cs="Times New Roman"/>
          <w:color w:val="000000" w:themeColor="text1"/>
          <w:lang w:val="da-DK" w:eastAsia="da-DK"/>
        </w:rPr>
        <w:t xml:space="preserve"> onsdag den 6. juli kl.</w:t>
      </w:r>
      <w:r w:rsidR="002935A1">
        <w:rPr>
          <w:rFonts w:ascii="Work Sans" w:eastAsia="Times New Roman" w:hAnsi="Work Sans" w:cs="Times New Roman"/>
          <w:color w:val="000000" w:themeColor="text1"/>
          <w:lang w:val="da-DK" w:eastAsia="da-DK"/>
        </w:rPr>
        <w:t xml:space="preserve"> 09.00. Vi </w:t>
      </w:r>
      <w:r w:rsidR="002935A1" w:rsidRPr="002935A1">
        <w:rPr>
          <w:rFonts w:ascii="Work Sans" w:eastAsia="Times New Roman" w:hAnsi="Work Sans" w:cs="Times New Roman"/>
          <w:b/>
          <w:bCs/>
          <w:color w:val="000000" w:themeColor="text1"/>
          <w:lang w:val="da-DK" w:eastAsia="da-DK"/>
        </w:rPr>
        <w:t>mødes kl. 08.00</w:t>
      </w:r>
      <w:r w:rsidR="002935A1">
        <w:rPr>
          <w:rFonts w:ascii="Work Sans" w:eastAsia="Times New Roman" w:hAnsi="Work Sans" w:cs="Times New Roman"/>
          <w:color w:val="000000" w:themeColor="text1"/>
          <w:lang w:val="da-DK" w:eastAsia="da-DK"/>
        </w:rPr>
        <w:t>, hvor dine ledere vil tage godt imod dig. Husk madpakke og drikkedunk i din turrygsæk!</w:t>
      </w:r>
    </w:p>
    <w:p w14:paraId="08ECE5B7" w14:textId="77777777" w:rsidR="0076780F" w:rsidRDefault="0076780F" w:rsidP="008744AB">
      <w:pPr>
        <w:ind w:left="720"/>
        <w:rPr>
          <w:rFonts w:ascii="Work Sans" w:eastAsia="Times New Roman" w:hAnsi="Work Sans" w:cs="Times New Roman"/>
          <w:color w:val="000000" w:themeColor="text1"/>
          <w:lang w:val="da-DK" w:eastAsia="da-DK"/>
        </w:rPr>
      </w:pPr>
    </w:p>
    <w:p w14:paraId="75425C4F" w14:textId="0E54B1F0" w:rsidR="008744AB" w:rsidRDefault="002935A1" w:rsidP="008744AB">
      <w:pPr>
        <w:ind w:left="720"/>
        <w:rPr>
          <w:rFonts w:ascii="Work Sans" w:eastAsia="Times New Roman" w:hAnsi="Work Sans" w:cs="Times New Roman"/>
          <w:color w:val="000000" w:themeColor="text1"/>
          <w:lang w:val="da-DK" w:eastAsia="da-DK"/>
        </w:rPr>
      </w:pPr>
      <w:r>
        <w:rPr>
          <w:rFonts w:ascii="Work Sans" w:eastAsia="Times New Roman" w:hAnsi="Work Sans" w:cs="Times New Roman"/>
          <w:color w:val="000000" w:themeColor="text1"/>
          <w:lang w:val="da-DK" w:eastAsia="da-DK"/>
        </w:rPr>
        <w:t>V</w:t>
      </w:r>
      <w:r w:rsidR="008744AB" w:rsidRPr="21836403">
        <w:rPr>
          <w:rFonts w:ascii="Work Sans" w:eastAsia="Times New Roman" w:hAnsi="Work Sans" w:cs="Times New Roman"/>
          <w:color w:val="000000" w:themeColor="text1"/>
          <w:lang w:val="da-DK" w:eastAsia="da-DK"/>
        </w:rPr>
        <w:t>i</w:t>
      </w:r>
      <w:r>
        <w:rPr>
          <w:rFonts w:ascii="Work Sans" w:eastAsia="Times New Roman" w:hAnsi="Work Sans" w:cs="Times New Roman"/>
          <w:color w:val="000000" w:themeColor="text1"/>
          <w:lang w:val="da-DK" w:eastAsia="da-DK"/>
        </w:rPr>
        <w:t xml:space="preserve"> tager fra Sletten</w:t>
      </w:r>
      <w:r w:rsidR="008744AB" w:rsidRPr="21836403">
        <w:rPr>
          <w:rFonts w:ascii="Work Sans" w:eastAsia="Times New Roman" w:hAnsi="Work Sans" w:cs="Times New Roman"/>
          <w:color w:val="000000" w:themeColor="text1"/>
          <w:lang w:val="da-DK" w:eastAsia="da-DK"/>
        </w:rPr>
        <w:t xml:space="preserve"> igen fredag 15. juli kl.</w:t>
      </w:r>
      <w:r>
        <w:rPr>
          <w:rFonts w:ascii="Work Sans" w:eastAsia="Times New Roman" w:hAnsi="Work Sans" w:cs="Times New Roman"/>
          <w:color w:val="000000" w:themeColor="text1"/>
          <w:lang w:val="da-DK" w:eastAsia="da-DK"/>
        </w:rPr>
        <w:t xml:space="preserve"> 11.00, og forventer at være hjemme i </w:t>
      </w:r>
      <w:r w:rsidRPr="00DE3FB4">
        <w:rPr>
          <w:rFonts w:ascii="Work Sans" w:eastAsia="Times New Roman" w:hAnsi="Work Sans" w:cs="Times New Roman"/>
          <w:b/>
          <w:bCs/>
          <w:color w:val="000000" w:themeColor="text1"/>
          <w:lang w:val="da-DK" w:eastAsia="da-DK"/>
        </w:rPr>
        <w:t>Brønshøj Sognehus kl. 15.30</w:t>
      </w:r>
      <w:r>
        <w:rPr>
          <w:rFonts w:ascii="Work Sans" w:eastAsia="Times New Roman" w:hAnsi="Work Sans" w:cs="Times New Roman"/>
          <w:color w:val="000000" w:themeColor="text1"/>
          <w:lang w:val="da-DK" w:eastAsia="da-DK"/>
        </w:rPr>
        <w:t xml:space="preserve">. Vi vil løbende opdatere om hjemrejsen på dagen via vores Facebookside. </w:t>
      </w:r>
    </w:p>
    <w:p w14:paraId="623B0945" w14:textId="0DDF880B" w:rsidR="002935A1" w:rsidRDefault="002935A1" w:rsidP="008744AB">
      <w:pPr>
        <w:ind w:left="720"/>
        <w:rPr>
          <w:rFonts w:ascii="Work Sans" w:eastAsia="Times New Roman" w:hAnsi="Work Sans" w:cs="Times New Roman"/>
          <w:color w:val="000000" w:themeColor="text1"/>
          <w:lang w:val="da-DK" w:eastAsia="da-DK"/>
        </w:rPr>
      </w:pPr>
    </w:p>
    <w:p w14:paraId="5372B7A8" w14:textId="3CFE5CB3" w:rsidR="002935A1" w:rsidRDefault="002935A1" w:rsidP="008744AB">
      <w:pPr>
        <w:ind w:left="720"/>
        <w:rPr>
          <w:rFonts w:ascii="Work Sans" w:eastAsia="Times New Roman" w:hAnsi="Work Sans" w:cs="Times New Roman"/>
          <w:color w:val="000000" w:themeColor="text1"/>
          <w:lang w:val="da-DK" w:eastAsia="da-DK"/>
        </w:rPr>
      </w:pPr>
      <w:r>
        <w:rPr>
          <w:rFonts w:ascii="Work Sans" w:eastAsia="Times New Roman" w:hAnsi="Work Sans" w:cs="Times New Roman"/>
          <w:color w:val="000000" w:themeColor="text1"/>
          <w:lang w:val="da-DK" w:eastAsia="da-DK"/>
        </w:rPr>
        <w:t xml:space="preserve">Hvis I ikke ønsker jer at benytte af fællestransporten til/fra Sletten, skal dette meddeles til </w:t>
      </w:r>
      <w:r w:rsidR="002F76C6">
        <w:rPr>
          <w:rFonts w:ascii="Work Sans" w:eastAsia="Times New Roman" w:hAnsi="Work Sans" w:cs="Times New Roman"/>
          <w:color w:val="000000" w:themeColor="text1"/>
          <w:lang w:val="da-DK" w:eastAsia="da-DK"/>
        </w:rPr>
        <w:t xml:space="preserve">kredsens holdleder Julie </w:t>
      </w:r>
      <w:r w:rsidR="00DE3FB4">
        <w:rPr>
          <w:rFonts w:ascii="Work Sans" w:eastAsia="Times New Roman" w:hAnsi="Work Sans" w:cs="Times New Roman"/>
          <w:color w:val="000000" w:themeColor="text1"/>
          <w:lang w:val="da-DK" w:eastAsia="da-DK"/>
        </w:rPr>
        <w:t xml:space="preserve">på </w:t>
      </w:r>
      <w:hyperlink r:id="rId11" w:history="1">
        <w:r w:rsidR="00DE3FB4" w:rsidRPr="00E86609">
          <w:rPr>
            <w:rStyle w:val="Hyperlink"/>
            <w:rFonts w:ascii="Work Sans" w:eastAsia="Times New Roman" w:hAnsi="Work Sans" w:cs="Times New Roman"/>
            <w:lang w:val="da-DK" w:eastAsia="da-DK"/>
          </w:rPr>
          <w:t>julieriber@FDF.dk</w:t>
        </w:r>
      </w:hyperlink>
      <w:r w:rsidR="00DE3FB4">
        <w:rPr>
          <w:rFonts w:ascii="Work Sans" w:eastAsia="Times New Roman" w:hAnsi="Work Sans" w:cs="Times New Roman"/>
          <w:color w:val="000000" w:themeColor="text1"/>
          <w:lang w:val="da-DK" w:eastAsia="da-DK"/>
        </w:rPr>
        <w:t xml:space="preserve"> senest d. 27. juni. </w:t>
      </w:r>
    </w:p>
    <w:p w14:paraId="0B269D66" w14:textId="6370FFFC" w:rsidR="00DE3FB4" w:rsidRDefault="00DE3FB4" w:rsidP="008744AB">
      <w:pPr>
        <w:ind w:left="720"/>
        <w:rPr>
          <w:rFonts w:ascii="Work Sans" w:eastAsia="Times New Roman" w:hAnsi="Work Sans" w:cs="Times New Roman"/>
          <w:color w:val="000000" w:themeColor="text1"/>
          <w:lang w:val="da-DK" w:eastAsia="da-DK"/>
        </w:rPr>
      </w:pPr>
    </w:p>
    <w:p w14:paraId="0DDC3977" w14:textId="2F9CAD39" w:rsidR="008744AB" w:rsidRDefault="00DE3FB4" w:rsidP="0024695F">
      <w:pPr>
        <w:ind w:left="720"/>
        <w:rPr>
          <w:rFonts w:ascii="Work Sans" w:eastAsia="Times New Roman" w:hAnsi="Work Sans" w:cs="Times New Roman"/>
          <w:b/>
          <w:bCs/>
          <w:color w:val="000000"/>
          <w:sz w:val="26"/>
          <w:szCs w:val="26"/>
          <w:lang w:val="da-DK" w:eastAsia="da-DK"/>
        </w:rPr>
      </w:pPr>
      <w:r>
        <w:rPr>
          <w:rFonts w:ascii="Work Sans" w:eastAsia="Times New Roman" w:hAnsi="Work Sans" w:cs="Times New Roman"/>
          <w:b/>
          <w:bCs/>
          <w:color w:val="000000"/>
          <w:sz w:val="26"/>
          <w:szCs w:val="26"/>
          <w:lang w:val="da-DK" w:eastAsia="da-DK"/>
        </w:rPr>
        <w:t>Svømmebeviser</w:t>
      </w:r>
    </w:p>
    <w:p w14:paraId="28AE2C77" w14:textId="213D56C1" w:rsidR="0024695F" w:rsidRDefault="0024695F" w:rsidP="0024695F">
      <w:pPr>
        <w:ind w:left="720"/>
        <w:rPr>
          <w:rFonts w:ascii="Work Sans" w:eastAsia="Times New Roman" w:hAnsi="Work Sans" w:cs="Times New Roman"/>
          <w:color w:val="000000"/>
          <w:lang w:val="da-DK" w:eastAsia="da-DK"/>
        </w:rPr>
      </w:pPr>
      <w:r>
        <w:rPr>
          <w:rFonts w:ascii="Work Sans" w:eastAsia="Times New Roman" w:hAnsi="Work Sans" w:cs="Times New Roman"/>
          <w:color w:val="000000"/>
          <w:lang w:val="da-DK" w:eastAsia="da-DK"/>
        </w:rPr>
        <w:t xml:space="preserve">For at deltage i vandaktiviteter, kræver der et svømmebevis på 200 m. Beviset må max være et år gammel og skal sendes til barnets leder. </w:t>
      </w:r>
    </w:p>
    <w:p w14:paraId="4964F03F" w14:textId="77777777" w:rsidR="0024695F" w:rsidRPr="0024695F" w:rsidRDefault="0024695F" w:rsidP="0024695F">
      <w:pPr>
        <w:ind w:left="720"/>
        <w:rPr>
          <w:rFonts w:ascii="Work Sans" w:eastAsia="Times New Roman" w:hAnsi="Work Sans" w:cs="Times New Roman"/>
          <w:b/>
          <w:bCs/>
          <w:color w:val="000000"/>
          <w:sz w:val="26"/>
          <w:szCs w:val="26"/>
          <w:lang w:val="da-DK" w:eastAsia="da-DK"/>
        </w:rPr>
      </w:pPr>
    </w:p>
    <w:p w14:paraId="549539F5" w14:textId="77777777" w:rsidR="008744AB" w:rsidRPr="00AE7668" w:rsidRDefault="008744AB" w:rsidP="008744AB">
      <w:pPr>
        <w:ind w:left="720"/>
        <w:rPr>
          <w:rFonts w:ascii="Work Sans" w:eastAsia="Times New Roman" w:hAnsi="Work Sans" w:cs="Times New Roman"/>
          <w:color w:val="000000"/>
          <w:lang w:val="da-DK" w:eastAsia="da-DK"/>
        </w:rPr>
      </w:pPr>
      <w:r w:rsidRPr="00AE7668">
        <w:rPr>
          <w:rFonts w:ascii="Work Sans" w:eastAsia="Times New Roman" w:hAnsi="Work Sans" w:cs="Times New Roman"/>
          <w:b/>
          <w:bCs/>
          <w:color w:val="000000"/>
          <w:sz w:val="26"/>
          <w:szCs w:val="26"/>
          <w:lang w:val="da-DK" w:eastAsia="da-DK"/>
        </w:rPr>
        <w:t>TIL FORÆLDRE</w:t>
      </w:r>
    </w:p>
    <w:p w14:paraId="7BDD60E4" w14:textId="77777777" w:rsidR="008744AB" w:rsidRPr="00AE7668" w:rsidRDefault="008744AB" w:rsidP="008744AB">
      <w:pPr>
        <w:ind w:left="720"/>
        <w:rPr>
          <w:rFonts w:ascii="Work Sans" w:eastAsia="Times New Roman" w:hAnsi="Work Sans" w:cs="Times New Roman"/>
          <w:color w:val="000000"/>
          <w:lang w:val="da-DK" w:eastAsia="da-DK"/>
        </w:rPr>
      </w:pPr>
      <w:r w:rsidRPr="00AE7668">
        <w:rPr>
          <w:rFonts w:ascii="Work Sans" w:eastAsia="Times New Roman" w:hAnsi="Work Sans" w:cs="Times New Roman"/>
          <w:color w:val="000000"/>
          <w:lang w:val="da-DK" w:eastAsia="da-DK"/>
        </w:rPr>
        <w:t>Som forælder har du mulighed for både at besøge landslejren og følge tæt med hjemmefra. </w:t>
      </w:r>
    </w:p>
    <w:p w14:paraId="76DAF273" w14:textId="77777777" w:rsidR="008744AB" w:rsidRPr="00AE7668" w:rsidRDefault="008744AB" w:rsidP="008744AB">
      <w:pPr>
        <w:ind w:left="720"/>
        <w:rPr>
          <w:rFonts w:ascii="Work Sans" w:eastAsia="Times New Roman" w:hAnsi="Work Sans" w:cs="Times New Roman"/>
          <w:color w:val="000000"/>
          <w:lang w:val="da-DK" w:eastAsia="da-DK"/>
        </w:rPr>
      </w:pPr>
    </w:p>
    <w:p w14:paraId="25B54875" w14:textId="77777777" w:rsidR="00851B08" w:rsidRDefault="00851B08" w:rsidP="008744AB">
      <w:pPr>
        <w:ind w:left="720"/>
        <w:rPr>
          <w:rFonts w:ascii="Work Sans" w:eastAsia="Times New Roman" w:hAnsi="Work Sans" w:cs="Times New Roman"/>
          <w:i/>
          <w:iCs/>
          <w:color w:val="000000"/>
          <w:sz w:val="24"/>
          <w:szCs w:val="24"/>
          <w:lang w:val="da-DK" w:eastAsia="da-DK"/>
        </w:rPr>
      </w:pPr>
    </w:p>
    <w:p w14:paraId="48942E12" w14:textId="23F9155D" w:rsidR="008744AB" w:rsidRPr="0086123B" w:rsidRDefault="008744AB" w:rsidP="008744AB">
      <w:pPr>
        <w:ind w:left="720"/>
        <w:rPr>
          <w:rFonts w:ascii="Work Sans" w:eastAsia="Times New Roman" w:hAnsi="Work Sans" w:cs="Times New Roman"/>
          <w:color w:val="000000"/>
          <w:sz w:val="24"/>
          <w:szCs w:val="24"/>
          <w:lang w:val="da-DK" w:eastAsia="da-DK"/>
        </w:rPr>
      </w:pPr>
      <w:r w:rsidRPr="0086123B">
        <w:rPr>
          <w:rFonts w:ascii="Work Sans" w:eastAsia="Times New Roman" w:hAnsi="Work Sans" w:cs="Times New Roman"/>
          <w:i/>
          <w:iCs/>
          <w:color w:val="000000"/>
          <w:sz w:val="24"/>
          <w:szCs w:val="24"/>
          <w:lang w:val="da-DK" w:eastAsia="da-DK"/>
        </w:rPr>
        <w:t>Følg med hjemmefra</w:t>
      </w:r>
    </w:p>
    <w:p w14:paraId="77B851F6" w14:textId="06F1C4C7" w:rsidR="008744AB" w:rsidRDefault="008744AB" w:rsidP="008744AB">
      <w:pPr>
        <w:ind w:left="720"/>
        <w:rPr>
          <w:rFonts w:ascii="Work Sans" w:eastAsia="Times New Roman" w:hAnsi="Work Sans" w:cs="Times New Roman"/>
          <w:color w:val="000000" w:themeColor="text1"/>
          <w:lang w:val="da-DK" w:eastAsia="da-DK"/>
        </w:rPr>
      </w:pPr>
      <w:r w:rsidRPr="0859C89F">
        <w:rPr>
          <w:rFonts w:ascii="Work Sans" w:eastAsia="Times New Roman" w:hAnsi="Work Sans" w:cs="Times New Roman"/>
          <w:color w:val="000000" w:themeColor="text1"/>
          <w:lang w:val="da-DK" w:eastAsia="da-DK"/>
        </w:rPr>
        <w:t>Du kan følge med i alle vores herlige sommeroplevelser på landslejrens hjemmeside landslejr.FDF.dk. Her vil der være nyheder og oplysninger undervejs på hele lejren. Du kan også følge med på Facebook og Instagram og se billeder og opdateringer fra lejren på #FDFLL22. Har du lyst, så download landslejrens web-app. Her får du nyheder, program og opdateringer fra sociale medier samlet ét sted. </w:t>
      </w:r>
    </w:p>
    <w:p w14:paraId="0416BDF8" w14:textId="778284FE" w:rsidR="00DE3FB4" w:rsidRDefault="00DE3FB4" w:rsidP="008744AB">
      <w:pPr>
        <w:ind w:left="720"/>
        <w:rPr>
          <w:rFonts w:ascii="Work Sans" w:eastAsia="Times New Roman" w:hAnsi="Work Sans" w:cs="Times New Roman"/>
          <w:color w:val="000000" w:themeColor="text1"/>
          <w:lang w:val="da-DK" w:eastAsia="da-DK"/>
        </w:rPr>
      </w:pPr>
    </w:p>
    <w:p w14:paraId="6535036D" w14:textId="12E1FDB1" w:rsidR="00DE3FB4" w:rsidRDefault="00DE3FB4" w:rsidP="008744AB">
      <w:pPr>
        <w:ind w:left="720"/>
        <w:rPr>
          <w:rFonts w:ascii="Work Sans" w:eastAsia="Times New Roman" w:hAnsi="Work Sans" w:cs="Times New Roman"/>
          <w:color w:val="000000"/>
          <w:lang w:val="da-DK" w:eastAsia="da-DK"/>
        </w:rPr>
      </w:pPr>
      <w:r w:rsidRPr="00DE3FB4">
        <w:rPr>
          <w:rFonts w:ascii="Work Sans" w:eastAsia="Times New Roman" w:hAnsi="Work Sans" w:cs="Times New Roman"/>
          <w:color w:val="000000"/>
          <w:lang w:val="da-DK" w:eastAsia="da-DK"/>
        </w:rPr>
        <w:t xml:space="preserve">Vi opdaterer løbende </w:t>
      </w:r>
      <w:proofErr w:type="gramStart"/>
      <w:r w:rsidR="0024695F">
        <w:rPr>
          <w:rFonts w:ascii="Work Sans" w:eastAsia="Times New Roman" w:hAnsi="Work Sans" w:cs="Times New Roman"/>
          <w:color w:val="000000"/>
          <w:lang w:val="da-DK" w:eastAsia="da-DK"/>
        </w:rPr>
        <w:t>K25s</w:t>
      </w:r>
      <w:proofErr w:type="gramEnd"/>
      <w:r w:rsidRPr="00DE3FB4">
        <w:rPr>
          <w:rFonts w:ascii="Work Sans" w:eastAsia="Times New Roman" w:hAnsi="Work Sans" w:cs="Times New Roman"/>
          <w:color w:val="000000"/>
          <w:lang w:val="da-DK" w:eastAsia="da-DK"/>
        </w:rPr>
        <w:t xml:space="preserve"> </w:t>
      </w:r>
      <w:r w:rsidR="007967B4">
        <w:rPr>
          <w:rFonts w:ascii="Work Sans" w:eastAsia="Times New Roman" w:hAnsi="Work Sans" w:cs="Times New Roman"/>
          <w:color w:val="000000"/>
          <w:lang w:val="da-DK" w:eastAsia="da-DK"/>
        </w:rPr>
        <w:t>profiler</w:t>
      </w:r>
      <w:r w:rsidRPr="00DE3FB4">
        <w:rPr>
          <w:rFonts w:ascii="Work Sans" w:eastAsia="Times New Roman" w:hAnsi="Work Sans" w:cs="Times New Roman"/>
          <w:color w:val="000000"/>
          <w:lang w:val="da-DK" w:eastAsia="da-DK"/>
        </w:rPr>
        <w:t xml:space="preserve"> med billeder og nyheder fra lejren. I kan følge </w:t>
      </w:r>
      <w:r w:rsidR="007967B4" w:rsidRPr="000D71C5">
        <w:rPr>
          <w:rFonts w:ascii="Work Sans" w:eastAsia="Times New Roman" w:hAnsi="Work Sans" w:cs="Times New Roman"/>
          <w:color w:val="000000" w:themeColor="text1"/>
          <w:lang w:val="da-DK" w:eastAsia="da-DK"/>
        </w:rPr>
        <w:t xml:space="preserve">både kredsens </w:t>
      </w:r>
      <w:r w:rsidR="007967B4">
        <w:rPr>
          <w:rFonts w:ascii="Work Sans" w:eastAsia="Times New Roman" w:hAnsi="Work Sans" w:cs="Times New Roman"/>
          <w:color w:val="000000" w:themeColor="text1"/>
          <w:lang w:val="da-DK" w:eastAsia="da-DK"/>
        </w:rPr>
        <w:t>F</w:t>
      </w:r>
      <w:r w:rsidR="007967B4" w:rsidRPr="000D71C5">
        <w:rPr>
          <w:rFonts w:ascii="Work Sans" w:eastAsia="Times New Roman" w:hAnsi="Work Sans" w:cs="Times New Roman"/>
          <w:color w:val="000000" w:themeColor="text1"/>
          <w:lang w:val="da-DK" w:eastAsia="da-DK"/>
        </w:rPr>
        <w:t>acebook side “</w:t>
      </w:r>
      <w:r w:rsidR="007967B4" w:rsidRPr="002F76C6">
        <w:rPr>
          <w:rFonts w:ascii="Work Sans" w:eastAsia="Times New Roman" w:hAnsi="Work Sans" w:cs="Times New Roman"/>
          <w:color w:val="000000" w:themeColor="text1"/>
          <w:lang w:val="da-DK" w:eastAsia="da-DK"/>
        </w:rPr>
        <w:t>FDF K25 Brønshøj</w:t>
      </w:r>
      <w:r w:rsidR="007967B4" w:rsidRPr="000D71C5">
        <w:rPr>
          <w:rFonts w:ascii="Work Sans" w:eastAsia="Times New Roman" w:hAnsi="Work Sans" w:cs="Times New Roman"/>
          <w:color w:val="000000" w:themeColor="text1"/>
          <w:lang w:val="da-DK" w:eastAsia="da-DK"/>
        </w:rPr>
        <w:t>”, ekspeditionens instagram “</w:t>
      </w:r>
      <w:proofErr w:type="spellStart"/>
      <w:r w:rsidR="007967B4" w:rsidRPr="000D71C5">
        <w:rPr>
          <w:rFonts w:ascii="Work Sans" w:eastAsia="Times New Roman" w:hAnsi="Work Sans" w:cs="Times New Roman"/>
          <w:color w:val="000000" w:themeColor="text1"/>
          <w:lang w:val="da-DK" w:eastAsia="da-DK"/>
        </w:rPr>
        <w:t>FDFKrystalgrotten</w:t>
      </w:r>
      <w:proofErr w:type="spellEnd"/>
      <w:r w:rsidR="002F76C6">
        <w:rPr>
          <w:rFonts w:ascii="Work Sans" w:eastAsia="Times New Roman" w:hAnsi="Work Sans" w:cs="Times New Roman"/>
          <w:color w:val="000000" w:themeColor="text1"/>
          <w:lang w:val="da-DK" w:eastAsia="da-DK"/>
        </w:rPr>
        <w:t>”</w:t>
      </w:r>
      <w:r w:rsidR="007967B4" w:rsidRPr="000D71C5">
        <w:rPr>
          <w:rFonts w:ascii="Work Sans" w:eastAsia="Times New Roman" w:hAnsi="Work Sans" w:cs="Times New Roman"/>
          <w:color w:val="000000" w:themeColor="text1"/>
          <w:lang w:val="da-DK" w:eastAsia="da-DK"/>
        </w:rPr>
        <w:t xml:space="preserve"> eller K25s instagram “FDFK25”</w:t>
      </w:r>
    </w:p>
    <w:p w14:paraId="25CED733" w14:textId="3D644182" w:rsidR="007967B4" w:rsidRPr="00AE7668" w:rsidRDefault="007967B4" w:rsidP="007967B4">
      <w:pPr>
        <w:rPr>
          <w:rFonts w:ascii="Work Sans" w:eastAsia="Times New Roman" w:hAnsi="Work Sans" w:cs="Times New Roman"/>
          <w:color w:val="000000"/>
          <w:lang w:val="da-DK" w:eastAsia="da-DK"/>
        </w:rPr>
      </w:pPr>
    </w:p>
    <w:p w14:paraId="752D3A02" w14:textId="77777777" w:rsidR="008744AB" w:rsidRPr="00AE7668" w:rsidRDefault="008744AB" w:rsidP="008744AB">
      <w:pPr>
        <w:ind w:left="720"/>
        <w:rPr>
          <w:rFonts w:ascii="Work Sans" w:eastAsia="Times New Roman" w:hAnsi="Work Sans" w:cs="Times New Roman"/>
          <w:color w:val="000000"/>
          <w:lang w:val="da-DK" w:eastAsia="da-DK"/>
        </w:rPr>
      </w:pPr>
    </w:p>
    <w:p w14:paraId="63175171" w14:textId="77777777" w:rsidR="008744AB" w:rsidRPr="0086123B" w:rsidRDefault="008744AB" w:rsidP="008744AB">
      <w:pPr>
        <w:ind w:left="720"/>
        <w:rPr>
          <w:rFonts w:ascii="Work Sans" w:eastAsia="Times New Roman" w:hAnsi="Work Sans" w:cs="Times New Roman"/>
          <w:color w:val="000000"/>
          <w:sz w:val="24"/>
          <w:szCs w:val="24"/>
          <w:lang w:val="da-DK" w:eastAsia="da-DK"/>
        </w:rPr>
      </w:pPr>
      <w:r w:rsidRPr="0086123B">
        <w:rPr>
          <w:rFonts w:ascii="Work Sans" w:eastAsia="Times New Roman" w:hAnsi="Work Sans" w:cs="Times New Roman"/>
          <w:i/>
          <w:iCs/>
          <w:color w:val="000000"/>
          <w:sz w:val="24"/>
          <w:szCs w:val="24"/>
          <w:lang w:val="da-DK" w:eastAsia="da-DK"/>
        </w:rPr>
        <w:t>Besøgsdag</w:t>
      </w:r>
    </w:p>
    <w:p w14:paraId="109C397D" w14:textId="43DFF4C5" w:rsidR="008744AB" w:rsidRPr="00AE7668" w:rsidRDefault="008744AB" w:rsidP="008744AB">
      <w:pPr>
        <w:ind w:left="720"/>
        <w:rPr>
          <w:rFonts w:ascii="Work Sans" w:eastAsia="Times New Roman" w:hAnsi="Work Sans" w:cs="Times New Roman"/>
          <w:color w:val="000000"/>
          <w:lang w:val="da-DK" w:eastAsia="da-DK"/>
        </w:rPr>
      </w:pPr>
      <w:r w:rsidRPr="21836403">
        <w:rPr>
          <w:rFonts w:ascii="Work Sans" w:eastAsia="Times New Roman" w:hAnsi="Work Sans" w:cs="Times New Roman"/>
          <w:color w:val="000000" w:themeColor="text1"/>
          <w:lang w:val="da-DK" w:eastAsia="da-DK"/>
        </w:rPr>
        <w:t>Som forælder har du mulighed for at komme på besøg på lejren. Du kan se mere info om besøg på landslejr.fdf.dk/</w:t>
      </w:r>
      <w:proofErr w:type="spellStart"/>
      <w:r w:rsidRPr="21836403">
        <w:rPr>
          <w:rFonts w:ascii="Work Sans" w:eastAsia="Times New Roman" w:hAnsi="Work Sans" w:cs="Times New Roman"/>
          <w:color w:val="000000" w:themeColor="text1"/>
          <w:lang w:val="da-DK" w:eastAsia="da-DK"/>
        </w:rPr>
        <w:t>besoeg</w:t>
      </w:r>
      <w:proofErr w:type="spellEnd"/>
      <w:r w:rsidRPr="21836403">
        <w:rPr>
          <w:rFonts w:ascii="Work Sans" w:eastAsia="Times New Roman" w:hAnsi="Work Sans" w:cs="Times New Roman"/>
          <w:color w:val="000000" w:themeColor="text1"/>
          <w:lang w:val="da-DK" w:eastAsia="da-DK"/>
        </w:rPr>
        <w:t xml:space="preserve">-landslejren. </w:t>
      </w:r>
      <w:r w:rsidR="00E849F7">
        <w:rPr>
          <w:rFonts w:ascii="Work Sans" w:eastAsia="Times New Roman" w:hAnsi="Work Sans" w:cs="Times New Roman"/>
          <w:color w:val="000000" w:themeColor="text1"/>
          <w:lang w:val="da-DK" w:eastAsia="da-DK"/>
        </w:rPr>
        <w:t xml:space="preserve">Dette bedes aftales med </w:t>
      </w:r>
      <w:r w:rsidR="002F76C6">
        <w:rPr>
          <w:rFonts w:ascii="Work Sans" w:eastAsia="Times New Roman" w:hAnsi="Work Sans" w:cs="Times New Roman"/>
          <w:color w:val="000000" w:themeColor="text1"/>
          <w:lang w:val="da-DK" w:eastAsia="da-DK"/>
        </w:rPr>
        <w:t>kredsens holdleder</w:t>
      </w:r>
      <w:r w:rsidR="00E849F7">
        <w:rPr>
          <w:rFonts w:ascii="Work Sans" w:eastAsia="Times New Roman" w:hAnsi="Work Sans" w:cs="Times New Roman"/>
          <w:color w:val="000000" w:themeColor="text1"/>
          <w:lang w:val="da-DK" w:eastAsia="da-DK"/>
        </w:rPr>
        <w:t xml:space="preserve"> </w:t>
      </w:r>
      <w:r w:rsidR="002F76C6">
        <w:rPr>
          <w:rFonts w:ascii="Work Sans" w:eastAsia="Times New Roman" w:hAnsi="Work Sans" w:cs="Times New Roman"/>
          <w:color w:val="000000" w:themeColor="text1"/>
          <w:lang w:val="da-DK" w:eastAsia="da-DK"/>
        </w:rPr>
        <w:t xml:space="preserve">Alberte </w:t>
      </w:r>
      <w:r w:rsidR="00E849F7">
        <w:rPr>
          <w:rFonts w:ascii="Work Sans" w:eastAsia="Times New Roman" w:hAnsi="Work Sans" w:cs="Times New Roman"/>
          <w:color w:val="000000" w:themeColor="text1"/>
          <w:lang w:val="da-DK" w:eastAsia="da-DK"/>
        </w:rPr>
        <w:t xml:space="preserve">på mail: </w:t>
      </w:r>
      <w:hyperlink r:id="rId12" w:history="1">
        <w:r w:rsidR="00E849F7" w:rsidRPr="00E86609">
          <w:rPr>
            <w:rStyle w:val="Hyperlink"/>
            <w:rFonts w:ascii="Work Sans" w:eastAsia="Times New Roman" w:hAnsi="Work Sans" w:cs="Times New Roman"/>
            <w:lang w:val="da-DK" w:eastAsia="da-DK"/>
          </w:rPr>
          <w:t>alberte.schimmell@gmail.com</w:t>
        </w:r>
      </w:hyperlink>
      <w:r w:rsidR="00E849F7">
        <w:rPr>
          <w:rFonts w:ascii="Work Sans" w:eastAsia="Times New Roman" w:hAnsi="Work Sans" w:cs="Times New Roman"/>
          <w:color w:val="000000" w:themeColor="text1"/>
          <w:lang w:val="da-DK" w:eastAsia="da-DK"/>
        </w:rPr>
        <w:t xml:space="preserve">. Her kan man også få flere svar på parkeringsforhold ol. </w:t>
      </w:r>
    </w:p>
    <w:p w14:paraId="5456374B" w14:textId="77777777" w:rsidR="008744AB" w:rsidRPr="00AE7668" w:rsidRDefault="008744AB" w:rsidP="008744AB">
      <w:pPr>
        <w:ind w:left="720"/>
        <w:rPr>
          <w:rFonts w:ascii="Work Sans" w:eastAsia="Times New Roman" w:hAnsi="Work Sans" w:cs="Times New Roman"/>
          <w:color w:val="000000"/>
          <w:lang w:val="da-DK" w:eastAsia="da-DK"/>
        </w:rPr>
      </w:pPr>
    </w:p>
    <w:p w14:paraId="0A940BA5" w14:textId="64B7D966" w:rsidR="008744AB" w:rsidRPr="00AE7668" w:rsidRDefault="008744AB" w:rsidP="008744AB">
      <w:pPr>
        <w:ind w:left="720"/>
        <w:rPr>
          <w:rFonts w:ascii="Work Sans" w:eastAsia="Times New Roman" w:hAnsi="Work Sans" w:cs="Times New Roman"/>
          <w:color w:val="000000"/>
          <w:lang w:val="da-DK" w:eastAsia="da-DK"/>
        </w:rPr>
      </w:pPr>
      <w:r w:rsidRPr="21836403">
        <w:rPr>
          <w:rFonts w:ascii="Work Sans" w:eastAsia="Times New Roman" w:hAnsi="Work Sans" w:cs="Times New Roman"/>
          <w:color w:val="000000" w:themeColor="text1"/>
          <w:lang w:val="da-DK" w:eastAsia="da-DK"/>
        </w:rPr>
        <w:t>Husk at lejren er kontantløs, og du kan derfor kun betale med kort og mobilepay. </w:t>
      </w:r>
    </w:p>
    <w:p w14:paraId="6C8F72C9" w14:textId="77777777" w:rsidR="008744AB" w:rsidRPr="00AE7668" w:rsidRDefault="008744AB" w:rsidP="008744AB">
      <w:pPr>
        <w:ind w:left="720"/>
        <w:rPr>
          <w:rFonts w:ascii="Work Sans" w:eastAsia="Times New Roman" w:hAnsi="Work Sans" w:cs="Times New Roman"/>
          <w:color w:val="000000"/>
          <w:lang w:val="da-DK" w:eastAsia="da-DK"/>
        </w:rPr>
      </w:pPr>
    </w:p>
    <w:p w14:paraId="6BBA03A8" w14:textId="5A2B2536" w:rsidR="007967B4" w:rsidRDefault="007967B4" w:rsidP="007967B4">
      <w:pPr>
        <w:rPr>
          <w:rFonts w:ascii="Work Sans" w:eastAsia="Times New Roman" w:hAnsi="Work Sans" w:cs="Times New Roman"/>
          <w:color w:val="000000"/>
          <w:lang w:val="da-DK" w:eastAsia="da-DK"/>
        </w:rPr>
      </w:pPr>
    </w:p>
    <w:p w14:paraId="52150D1E" w14:textId="77777777" w:rsidR="007967B4" w:rsidRPr="0086123B" w:rsidRDefault="007967B4" w:rsidP="007967B4">
      <w:pPr>
        <w:ind w:left="720"/>
        <w:rPr>
          <w:rFonts w:ascii="Work Sans" w:eastAsia="Times New Roman" w:hAnsi="Work Sans" w:cs="Times New Roman"/>
          <w:color w:val="000000"/>
          <w:sz w:val="24"/>
          <w:szCs w:val="24"/>
          <w:lang w:val="da-DK" w:eastAsia="da-DK"/>
        </w:rPr>
      </w:pPr>
      <w:r w:rsidRPr="0086123B">
        <w:rPr>
          <w:rFonts w:ascii="Work Sans" w:eastAsia="Times New Roman" w:hAnsi="Work Sans" w:cs="Times New Roman"/>
          <w:i/>
          <w:iCs/>
          <w:color w:val="000000"/>
          <w:sz w:val="24"/>
          <w:szCs w:val="24"/>
          <w:lang w:val="da-DK" w:eastAsia="da-DK"/>
        </w:rPr>
        <w:t>Adresse og post</w:t>
      </w:r>
    </w:p>
    <w:p w14:paraId="0CA526B9" w14:textId="77777777" w:rsidR="007967B4" w:rsidRDefault="007967B4" w:rsidP="007967B4">
      <w:pPr>
        <w:ind w:left="720"/>
        <w:rPr>
          <w:rFonts w:ascii="Work Sans" w:eastAsia="Times New Roman" w:hAnsi="Work Sans" w:cs="Times New Roman"/>
          <w:color w:val="000000" w:themeColor="text1"/>
          <w:lang w:val="da-DK" w:eastAsia="da-DK"/>
        </w:rPr>
      </w:pPr>
      <w:r w:rsidRPr="21836403">
        <w:rPr>
          <w:rFonts w:ascii="Work Sans" w:eastAsia="Times New Roman" w:hAnsi="Work Sans" w:cs="Times New Roman"/>
          <w:color w:val="000000" w:themeColor="text1"/>
          <w:lang w:val="da-DK" w:eastAsia="da-DK"/>
        </w:rPr>
        <w:t xml:space="preserve">Du kan sende post til en deltager på lejren ved at sende til denne adresse. </w:t>
      </w:r>
      <w:r w:rsidRPr="21836403">
        <w:rPr>
          <w:rFonts w:ascii="Work Sans" w:hAnsi="Work Sans" w:cs="AppleSystemUIFont"/>
          <w:lang w:val="da-DK"/>
        </w:rPr>
        <w:t>Bemærk at FDF Landslejr 2022 har sit eget postnummer.</w:t>
      </w:r>
    </w:p>
    <w:p w14:paraId="36CB2D1F" w14:textId="77777777" w:rsidR="007967B4" w:rsidRDefault="007967B4" w:rsidP="007967B4">
      <w:pPr>
        <w:ind w:left="720"/>
        <w:rPr>
          <w:rFonts w:ascii="Work Sans" w:eastAsia="Times New Roman" w:hAnsi="Work Sans" w:cs="Times New Roman"/>
          <w:color w:val="000000" w:themeColor="text1"/>
          <w:lang w:val="da-DK" w:eastAsia="da-DK"/>
        </w:rPr>
      </w:pPr>
    </w:p>
    <w:p w14:paraId="2B8ED4A8" w14:textId="77777777" w:rsidR="007967B4" w:rsidRPr="00AE7668" w:rsidRDefault="007967B4" w:rsidP="007967B4">
      <w:pPr>
        <w:ind w:left="720"/>
        <w:rPr>
          <w:rFonts w:ascii="Work Sans" w:eastAsia="Times New Roman" w:hAnsi="Work Sans" w:cs="Times New Roman"/>
          <w:color w:val="000000"/>
          <w:lang w:val="da-DK" w:eastAsia="da-DK"/>
        </w:rPr>
      </w:pPr>
      <w:r w:rsidRPr="00AE7668">
        <w:rPr>
          <w:rFonts w:ascii="Work Sans" w:eastAsia="Times New Roman" w:hAnsi="Work Sans" w:cs="Times New Roman"/>
          <w:color w:val="000000"/>
          <w:lang w:val="da-DK" w:eastAsia="da-DK"/>
        </w:rPr>
        <w:t>[Navn]</w:t>
      </w:r>
    </w:p>
    <w:p w14:paraId="2180F511" w14:textId="7A4ED6BE" w:rsidR="007967B4" w:rsidRPr="00AE7668" w:rsidRDefault="007967B4" w:rsidP="007967B4">
      <w:pPr>
        <w:ind w:left="720"/>
        <w:rPr>
          <w:rFonts w:ascii="Work Sans" w:eastAsia="Times New Roman" w:hAnsi="Work Sans" w:cs="Times New Roman"/>
          <w:color w:val="000000"/>
          <w:lang w:val="da-DK" w:eastAsia="da-DK"/>
        </w:rPr>
      </w:pPr>
      <w:r>
        <w:rPr>
          <w:rFonts w:ascii="Work Sans" w:eastAsia="Times New Roman" w:hAnsi="Work Sans" w:cs="Times New Roman"/>
          <w:color w:val="000000"/>
          <w:lang w:val="da-DK" w:eastAsia="da-DK"/>
        </w:rPr>
        <w:t>K25 Brønshøj</w:t>
      </w:r>
    </w:p>
    <w:p w14:paraId="6B466451" w14:textId="3D912911" w:rsidR="007967B4" w:rsidRDefault="007967B4" w:rsidP="007967B4">
      <w:pPr>
        <w:ind w:left="720"/>
        <w:rPr>
          <w:rFonts w:ascii="Work Sans" w:eastAsia="Times New Roman" w:hAnsi="Work Sans" w:cs="Times New Roman"/>
          <w:color w:val="000000"/>
          <w:lang w:val="da-DK" w:eastAsia="da-DK"/>
        </w:rPr>
      </w:pPr>
      <w:r>
        <w:rPr>
          <w:rFonts w:ascii="Work Sans" w:eastAsia="Times New Roman" w:hAnsi="Work Sans" w:cs="Times New Roman"/>
          <w:color w:val="000000"/>
          <w:lang w:val="da-DK" w:eastAsia="da-DK"/>
        </w:rPr>
        <w:t>Krystalgrotten</w:t>
      </w:r>
    </w:p>
    <w:p w14:paraId="04E13657" w14:textId="12F3E100" w:rsidR="007967B4" w:rsidRPr="00AE7668" w:rsidRDefault="007967B4" w:rsidP="007967B4">
      <w:pPr>
        <w:ind w:left="720"/>
        <w:rPr>
          <w:rFonts w:ascii="Work Sans" w:eastAsia="Times New Roman" w:hAnsi="Work Sans" w:cs="Times New Roman"/>
          <w:color w:val="000000"/>
          <w:lang w:val="da-DK" w:eastAsia="da-DK"/>
        </w:rPr>
      </w:pPr>
      <w:r>
        <w:rPr>
          <w:rFonts w:ascii="Work Sans" w:eastAsia="Times New Roman" w:hAnsi="Work Sans" w:cs="Times New Roman"/>
          <w:color w:val="000000"/>
          <w:lang w:val="da-DK" w:eastAsia="da-DK"/>
        </w:rPr>
        <w:t>De gådefulde Grotter</w:t>
      </w:r>
    </w:p>
    <w:p w14:paraId="783E7F19" w14:textId="77777777" w:rsidR="007967B4" w:rsidRPr="00AE7668" w:rsidRDefault="007967B4" w:rsidP="007967B4">
      <w:pPr>
        <w:ind w:left="720"/>
        <w:rPr>
          <w:rFonts w:ascii="Work Sans" w:eastAsia="Times New Roman" w:hAnsi="Work Sans" w:cs="Times New Roman"/>
          <w:color w:val="000000"/>
          <w:lang w:val="da-DK" w:eastAsia="da-DK"/>
        </w:rPr>
      </w:pPr>
      <w:r w:rsidRPr="00AE7668">
        <w:rPr>
          <w:rFonts w:ascii="Work Sans" w:eastAsia="Times New Roman" w:hAnsi="Work Sans" w:cs="Times New Roman"/>
          <w:color w:val="000000"/>
          <w:lang w:val="da-DK" w:eastAsia="da-DK"/>
        </w:rPr>
        <w:t>8686 FDF Landslejr</w:t>
      </w:r>
    </w:p>
    <w:p w14:paraId="443F7916" w14:textId="77777777" w:rsidR="007967B4" w:rsidRPr="00AE7668" w:rsidRDefault="007967B4" w:rsidP="008744AB">
      <w:pPr>
        <w:ind w:left="720"/>
        <w:rPr>
          <w:rFonts w:ascii="Work Sans" w:eastAsia="Times New Roman" w:hAnsi="Work Sans" w:cs="Times New Roman"/>
          <w:color w:val="000000"/>
          <w:lang w:val="da-DK" w:eastAsia="da-DK"/>
        </w:rPr>
      </w:pPr>
    </w:p>
    <w:p w14:paraId="732498E3" w14:textId="5767B2ED" w:rsidR="008744AB" w:rsidRPr="00AE7668" w:rsidRDefault="008744AB" w:rsidP="21836403">
      <w:pPr>
        <w:widowControl/>
        <w:rPr>
          <w:rFonts w:ascii="Work Sans" w:hAnsi="Work Sans" w:cs="AppleSystemUIFont"/>
          <w:sz w:val="26"/>
          <w:szCs w:val="26"/>
          <w:lang w:val="da-DK"/>
        </w:rPr>
      </w:pPr>
    </w:p>
    <w:p w14:paraId="5E0A35C6" w14:textId="77777777" w:rsidR="008744AB" w:rsidRPr="00AE7668" w:rsidRDefault="008744AB" w:rsidP="008744AB">
      <w:pPr>
        <w:ind w:left="720"/>
        <w:rPr>
          <w:rFonts w:ascii="Work Sans" w:eastAsia="Times New Roman" w:hAnsi="Work Sans" w:cs="Times New Roman"/>
          <w:i/>
          <w:iCs/>
          <w:color w:val="000000"/>
          <w:sz w:val="24"/>
          <w:szCs w:val="24"/>
          <w:lang w:val="da-DK" w:eastAsia="da-DK"/>
        </w:rPr>
      </w:pPr>
      <w:r w:rsidRPr="00AE7668">
        <w:rPr>
          <w:rFonts w:ascii="Work Sans" w:eastAsia="Times New Roman" w:hAnsi="Work Sans" w:cs="Times New Roman"/>
          <w:i/>
          <w:iCs/>
          <w:color w:val="000000"/>
          <w:sz w:val="24"/>
          <w:szCs w:val="24"/>
          <w:lang w:val="da-DK" w:eastAsia="da-DK"/>
        </w:rPr>
        <w:t>Kontakt under lejren</w:t>
      </w:r>
    </w:p>
    <w:p w14:paraId="48BDC9C4" w14:textId="015F377A" w:rsidR="008744AB" w:rsidRDefault="008744AB" w:rsidP="008744AB">
      <w:pPr>
        <w:ind w:left="720"/>
        <w:rPr>
          <w:rFonts w:ascii="Work Sans" w:eastAsia="Times New Roman" w:hAnsi="Work Sans" w:cs="Times New Roman"/>
          <w:color w:val="000000" w:themeColor="text1"/>
          <w:lang w:val="da-DK" w:eastAsia="da-DK"/>
        </w:rPr>
      </w:pPr>
      <w:r w:rsidRPr="21836403">
        <w:rPr>
          <w:rFonts w:ascii="Work Sans" w:eastAsia="Times New Roman" w:hAnsi="Work Sans" w:cs="Times New Roman"/>
          <w:color w:val="000000" w:themeColor="text1"/>
          <w:lang w:val="da-DK" w:eastAsia="da-DK"/>
        </w:rPr>
        <w:t>Hvis du har brug for at komme i kontakt med dit barn under lejren, vil vi gerne opfordre til, at du kontakter kredsens holdleder</w:t>
      </w:r>
      <w:r w:rsidR="00E849F7">
        <w:rPr>
          <w:rFonts w:ascii="Work Sans" w:eastAsia="Times New Roman" w:hAnsi="Work Sans" w:cs="Times New Roman"/>
          <w:color w:val="000000" w:themeColor="text1"/>
          <w:lang w:val="da-DK" w:eastAsia="da-DK"/>
        </w:rPr>
        <w:t>e</w:t>
      </w:r>
      <w:r w:rsidRPr="21836403">
        <w:rPr>
          <w:rFonts w:ascii="Work Sans" w:eastAsia="Times New Roman" w:hAnsi="Work Sans" w:cs="Times New Roman"/>
          <w:color w:val="000000" w:themeColor="text1"/>
          <w:lang w:val="da-DK" w:eastAsia="da-DK"/>
        </w:rPr>
        <w:t xml:space="preserve"> </w:t>
      </w:r>
      <w:r w:rsidR="00E849F7">
        <w:rPr>
          <w:rFonts w:ascii="Work Sans" w:eastAsia="Times New Roman" w:hAnsi="Work Sans" w:cs="Times New Roman"/>
          <w:color w:val="000000" w:themeColor="text1"/>
          <w:lang w:val="da-DK" w:eastAsia="da-DK"/>
        </w:rPr>
        <w:t>Julie og Alberte</w:t>
      </w:r>
      <w:r w:rsidRPr="21836403">
        <w:rPr>
          <w:rFonts w:ascii="Work Sans" w:eastAsia="Times New Roman" w:hAnsi="Work Sans" w:cs="Times New Roman"/>
          <w:b/>
          <w:bCs/>
          <w:color w:val="000000" w:themeColor="text1"/>
          <w:lang w:val="da-DK" w:eastAsia="da-DK"/>
        </w:rPr>
        <w:t xml:space="preserve"> </w:t>
      </w:r>
      <w:r w:rsidRPr="21836403">
        <w:rPr>
          <w:rFonts w:ascii="Work Sans" w:eastAsia="Times New Roman" w:hAnsi="Work Sans" w:cs="Times New Roman"/>
          <w:color w:val="000000" w:themeColor="text1"/>
          <w:lang w:val="da-DK" w:eastAsia="da-DK"/>
        </w:rPr>
        <w:t xml:space="preserve">på tlf. </w:t>
      </w:r>
      <w:r w:rsidR="00E849F7">
        <w:rPr>
          <w:rFonts w:ascii="Work Sans" w:eastAsia="Times New Roman" w:hAnsi="Work Sans" w:cs="Times New Roman"/>
          <w:color w:val="000000" w:themeColor="text1"/>
          <w:lang w:val="da-DK" w:eastAsia="da-DK"/>
        </w:rPr>
        <w:t>40 21 27 82 eller 27 85 05 15.</w:t>
      </w:r>
      <w:r w:rsidRPr="21836403">
        <w:rPr>
          <w:rFonts w:ascii="Work Sans" w:eastAsia="Times New Roman" w:hAnsi="Work Sans" w:cs="Times New Roman"/>
          <w:color w:val="000000" w:themeColor="text1"/>
          <w:lang w:val="da-DK" w:eastAsia="da-DK"/>
        </w:rPr>
        <w:t xml:space="preserve"> På den måde er vi er informeret og kan hjælpe dit barn bedst muligt. Selvom dit barn måske har en telefon med på lejr, bør du overveje, om der er behov for, at I ringer sammen undervejs på lejren.</w:t>
      </w:r>
    </w:p>
    <w:p w14:paraId="3CDFEC02" w14:textId="756DD467" w:rsidR="00E849F7" w:rsidRDefault="00E849F7" w:rsidP="008744AB">
      <w:pPr>
        <w:ind w:left="720"/>
        <w:rPr>
          <w:rFonts w:ascii="Work Sans" w:eastAsia="Times New Roman" w:hAnsi="Work Sans" w:cs="Times New Roman"/>
          <w:color w:val="000000" w:themeColor="text1"/>
          <w:lang w:val="da-DK" w:eastAsia="da-DK"/>
        </w:rPr>
      </w:pPr>
    </w:p>
    <w:p w14:paraId="09D3D96A" w14:textId="034DADE0" w:rsidR="00E849F7" w:rsidRDefault="00E849F7" w:rsidP="00E849F7">
      <w:pPr>
        <w:ind w:left="720"/>
        <w:rPr>
          <w:rFonts w:ascii="Work Sans" w:eastAsia="Times New Roman" w:hAnsi="Work Sans" w:cs="Times New Roman"/>
          <w:color w:val="000000"/>
          <w:lang w:val="da-DK" w:eastAsia="da-DK"/>
        </w:rPr>
      </w:pPr>
      <w:r>
        <w:rPr>
          <w:rFonts w:ascii="Work Sans" w:eastAsia="Times New Roman" w:hAnsi="Work Sans" w:cs="Times New Roman"/>
          <w:b/>
          <w:bCs/>
          <w:color w:val="000000"/>
          <w:sz w:val="26"/>
          <w:szCs w:val="26"/>
          <w:lang w:val="da-DK" w:eastAsia="da-DK"/>
        </w:rPr>
        <w:t>Spørgsmål</w:t>
      </w:r>
    </w:p>
    <w:p w14:paraId="2CAEC35A" w14:textId="62A23D39" w:rsidR="00E849F7" w:rsidRPr="00E849F7" w:rsidRDefault="00E849F7" w:rsidP="00E849F7">
      <w:pPr>
        <w:ind w:left="720"/>
        <w:rPr>
          <w:rFonts w:ascii="Work Sans" w:eastAsia="Times New Roman" w:hAnsi="Work Sans" w:cs="Times New Roman"/>
          <w:color w:val="000000"/>
          <w:lang w:val="da-DK" w:eastAsia="da-DK"/>
        </w:rPr>
      </w:pPr>
      <w:r w:rsidRPr="00E849F7">
        <w:rPr>
          <w:rFonts w:ascii="Work Sans" w:eastAsia="Times New Roman" w:hAnsi="Work Sans" w:cs="Times New Roman"/>
          <w:color w:val="000000"/>
          <w:lang w:val="da-DK" w:eastAsia="da-DK"/>
        </w:rPr>
        <w:t xml:space="preserve">Mangler du svar på nogle spørgsmål eller har du nogle oplysninger, vi skal have, </w:t>
      </w:r>
      <w:proofErr w:type="spellStart"/>
      <w:r w:rsidRPr="00E849F7">
        <w:rPr>
          <w:rFonts w:ascii="Work Sans" w:eastAsia="Times New Roman" w:hAnsi="Work Sans" w:cs="Times New Roman"/>
          <w:color w:val="000000"/>
          <w:lang w:val="da-DK" w:eastAsia="da-DK"/>
        </w:rPr>
        <w:t>sa</w:t>
      </w:r>
      <w:proofErr w:type="spellEnd"/>
      <w:r w:rsidRPr="00E849F7">
        <w:rPr>
          <w:rFonts w:ascii="Work Sans" w:eastAsia="Times New Roman" w:hAnsi="Work Sans" w:cs="Times New Roman"/>
          <w:color w:val="000000"/>
          <w:lang w:val="da-DK" w:eastAsia="da-DK"/>
        </w:rPr>
        <w:t xml:space="preserve">̊ ring til </w:t>
      </w:r>
      <w:r w:rsidR="002F76C6">
        <w:rPr>
          <w:rFonts w:ascii="Work Sans" w:eastAsia="Times New Roman" w:hAnsi="Work Sans" w:cs="Times New Roman"/>
          <w:color w:val="000000"/>
          <w:lang w:val="da-DK" w:eastAsia="da-DK"/>
        </w:rPr>
        <w:t>kredsens holdledere</w:t>
      </w:r>
      <w:r w:rsidRPr="00E849F7">
        <w:rPr>
          <w:rFonts w:ascii="Work Sans" w:eastAsia="Times New Roman" w:hAnsi="Work Sans" w:cs="Times New Roman"/>
          <w:color w:val="000000"/>
          <w:lang w:val="da-DK" w:eastAsia="da-DK"/>
        </w:rPr>
        <w:t xml:space="preserve"> Alberte Schimmell på tlf.: 27</w:t>
      </w:r>
      <w:r>
        <w:rPr>
          <w:rFonts w:ascii="Work Sans" w:eastAsia="Times New Roman" w:hAnsi="Work Sans" w:cs="Times New Roman"/>
          <w:color w:val="000000"/>
          <w:lang w:val="da-DK" w:eastAsia="da-DK"/>
        </w:rPr>
        <w:t xml:space="preserve"> </w:t>
      </w:r>
      <w:r w:rsidRPr="00E849F7">
        <w:rPr>
          <w:rFonts w:ascii="Work Sans" w:eastAsia="Times New Roman" w:hAnsi="Work Sans" w:cs="Times New Roman"/>
          <w:color w:val="000000"/>
          <w:lang w:val="da-DK" w:eastAsia="da-DK"/>
        </w:rPr>
        <w:t>85</w:t>
      </w:r>
      <w:r>
        <w:rPr>
          <w:rFonts w:ascii="Work Sans" w:eastAsia="Times New Roman" w:hAnsi="Work Sans" w:cs="Times New Roman"/>
          <w:color w:val="000000"/>
          <w:lang w:val="da-DK" w:eastAsia="da-DK"/>
        </w:rPr>
        <w:t xml:space="preserve"> </w:t>
      </w:r>
      <w:r w:rsidRPr="00E849F7">
        <w:rPr>
          <w:rFonts w:ascii="Work Sans" w:eastAsia="Times New Roman" w:hAnsi="Work Sans" w:cs="Times New Roman"/>
          <w:color w:val="000000"/>
          <w:lang w:val="da-DK" w:eastAsia="da-DK"/>
        </w:rPr>
        <w:t>05</w:t>
      </w:r>
      <w:r>
        <w:rPr>
          <w:rFonts w:ascii="Work Sans" w:eastAsia="Times New Roman" w:hAnsi="Work Sans" w:cs="Times New Roman"/>
          <w:color w:val="000000"/>
          <w:lang w:val="da-DK" w:eastAsia="da-DK"/>
        </w:rPr>
        <w:t xml:space="preserve"> </w:t>
      </w:r>
      <w:r w:rsidRPr="00E849F7">
        <w:rPr>
          <w:rFonts w:ascii="Work Sans" w:eastAsia="Times New Roman" w:hAnsi="Work Sans" w:cs="Times New Roman"/>
          <w:color w:val="000000"/>
          <w:lang w:val="da-DK" w:eastAsia="da-DK"/>
        </w:rPr>
        <w:t xml:space="preserve">15 </w:t>
      </w:r>
      <w:r>
        <w:rPr>
          <w:rFonts w:ascii="Work Sans" w:eastAsia="Times New Roman" w:hAnsi="Work Sans" w:cs="Times New Roman"/>
          <w:color w:val="000000"/>
          <w:lang w:val="da-DK" w:eastAsia="da-DK"/>
        </w:rPr>
        <w:t>a</w:t>
      </w:r>
      <w:r w:rsidRPr="00E849F7">
        <w:rPr>
          <w:rFonts w:ascii="Work Sans" w:eastAsia="Times New Roman" w:hAnsi="Work Sans" w:cs="Times New Roman"/>
          <w:color w:val="000000"/>
          <w:lang w:val="da-DK" w:eastAsia="da-DK"/>
        </w:rPr>
        <w:t>lberte.schimmell@gmail.com el. Julie Riber tlf.: 40</w:t>
      </w:r>
      <w:r>
        <w:rPr>
          <w:rFonts w:ascii="Work Sans" w:eastAsia="Times New Roman" w:hAnsi="Work Sans" w:cs="Times New Roman"/>
          <w:color w:val="000000"/>
          <w:lang w:val="da-DK" w:eastAsia="da-DK"/>
        </w:rPr>
        <w:t xml:space="preserve"> </w:t>
      </w:r>
      <w:r w:rsidRPr="00E849F7">
        <w:rPr>
          <w:rFonts w:ascii="Work Sans" w:eastAsia="Times New Roman" w:hAnsi="Work Sans" w:cs="Times New Roman"/>
          <w:color w:val="000000"/>
          <w:lang w:val="da-DK" w:eastAsia="da-DK"/>
        </w:rPr>
        <w:t>21</w:t>
      </w:r>
      <w:r>
        <w:rPr>
          <w:rFonts w:ascii="Work Sans" w:eastAsia="Times New Roman" w:hAnsi="Work Sans" w:cs="Times New Roman"/>
          <w:color w:val="000000"/>
          <w:lang w:val="da-DK" w:eastAsia="da-DK"/>
        </w:rPr>
        <w:t xml:space="preserve"> </w:t>
      </w:r>
      <w:r w:rsidRPr="00E849F7">
        <w:rPr>
          <w:rFonts w:ascii="Work Sans" w:eastAsia="Times New Roman" w:hAnsi="Work Sans" w:cs="Times New Roman"/>
          <w:color w:val="000000"/>
          <w:lang w:val="da-DK" w:eastAsia="da-DK"/>
        </w:rPr>
        <w:t>27</w:t>
      </w:r>
      <w:r>
        <w:rPr>
          <w:rFonts w:ascii="Work Sans" w:eastAsia="Times New Roman" w:hAnsi="Work Sans" w:cs="Times New Roman"/>
          <w:color w:val="000000"/>
          <w:lang w:val="da-DK" w:eastAsia="da-DK"/>
        </w:rPr>
        <w:t xml:space="preserve"> </w:t>
      </w:r>
      <w:r w:rsidRPr="00E849F7">
        <w:rPr>
          <w:rFonts w:ascii="Work Sans" w:eastAsia="Times New Roman" w:hAnsi="Work Sans" w:cs="Times New Roman"/>
          <w:color w:val="000000"/>
          <w:lang w:val="da-DK" w:eastAsia="da-DK"/>
        </w:rPr>
        <w:t xml:space="preserve">82 julieriber@FDF.dk </w:t>
      </w:r>
    </w:p>
    <w:p w14:paraId="117A6A42" w14:textId="77777777" w:rsidR="00E849F7" w:rsidRPr="00AE7668" w:rsidRDefault="00E849F7" w:rsidP="008744AB">
      <w:pPr>
        <w:ind w:left="720"/>
        <w:rPr>
          <w:rFonts w:ascii="Work Sans" w:eastAsia="Times New Roman" w:hAnsi="Work Sans" w:cs="Times New Roman"/>
          <w:color w:val="000000"/>
          <w:lang w:val="da-DK" w:eastAsia="da-DK"/>
        </w:rPr>
      </w:pPr>
    </w:p>
    <w:p w14:paraId="33F24011" w14:textId="77777777" w:rsidR="008744AB" w:rsidRPr="00AE7668" w:rsidRDefault="008744AB" w:rsidP="008744AB">
      <w:pPr>
        <w:spacing w:after="240"/>
        <w:ind w:left="720"/>
        <w:rPr>
          <w:rFonts w:ascii="Work Sans" w:eastAsia="Times New Roman" w:hAnsi="Work Sans" w:cs="Times New Roman"/>
          <w:lang w:val="da-DK" w:eastAsia="da-DK"/>
        </w:rPr>
      </w:pPr>
    </w:p>
    <w:p w14:paraId="6F909A2C" w14:textId="77777777" w:rsidR="008744AB" w:rsidRPr="00AE7668" w:rsidRDefault="008744AB" w:rsidP="008744AB">
      <w:pPr>
        <w:ind w:left="720"/>
        <w:rPr>
          <w:rFonts w:ascii="Work Sans" w:hAnsi="Work Sans"/>
          <w:lang w:val="da-DK"/>
        </w:rPr>
      </w:pPr>
    </w:p>
    <w:p w14:paraId="21C468BE" w14:textId="30A6F98B" w:rsidR="005B4635" w:rsidRPr="00AE7668" w:rsidRDefault="005B4635" w:rsidP="008744AB">
      <w:pPr>
        <w:ind w:left="720"/>
        <w:rPr>
          <w:rFonts w:ascii="Work Sans" w:hAnsi="Work Sans"/>
          <w:lang w:val="da-DK"/>
        </w:rPr>
      </w:pPr>
    </w:p>
    <w:sectPr w:rsidR="005B4635" w:rsidRPr="00AE7668">
      <w:headerReference w:type="default" r:id="rId13"/>
      <w:footerReference w:type="default" r:id="rId14"/>
      <w:type w:val="continuous"/>
      <w:pgSz w:w="11910" w:h="16840"/>
      <w:pgMar w:top="1580" w:right="1680" w:bottom="28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BFA2" w14:textId="77777777" w:rsidR="00A72BC2" w:rsidRDefault="00A72BC2" w:rsidP="003451A5">
      <w:r>
        <w:separator/>
      </w:r>
    </w:p>
  </w:endnote>
  <w:endnote w:type="continuationSeparator" w:id="0">
    <w:p w14:paraId="735581FF" w14:textId="77777777" w:rsidR="00A72BC2" w:rsidRDefault="00A72BC2" w:rsidP="003451A5">
      <w:r>
        <w:continuationSeparator/>
      </w:r>
    </w:p>
  </w:endnote>
  <w:endnote w:type="continuationNotice" w:id="1">
    <w:p w14:paraId="03E5F3F6" w14:textId="77777777" w:rsidR="00A72BC2" w:rsidRDefault="00A72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ork Sans">
    <w:panose1 w:val="00000000000000000000"/>
    <w:charset w:val="4D"/>
    <w:family w:val="auto"/>
    <w:pitch w:val="variable"/>
    <w:sig w:usb0="A00000FF" w:usb1="5000E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Work Sans SemiBold">
    <w:panose1 w:val="00000000000000000000"/>
    <w:charset w:val="4D"/>
    <w:family w:val="auto"/>
    <w:pitch w:val="variable"/>
    <w:sig w:usb0="A00000FF" w:usb1="5000E07B"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0C17" w14:textId="66D80A77" w:rsidR="00531492" w:rsidRDefault="00531492">
    <w:pPr>
      <w:pStyle w:val="Sidefod"/>
    </w:pPr>
  </w:p>
  <w:p w14:paraId="60E5BE26" w14:textId="77777777" w:rsidR="00531492" w:rsidRDefault="00531492">
    <w:pPr>
      <w:pStyle w:val="Sidefod"/>
    </w:pPr>
  </w:p>
  <w:p w14:paraId="68BC91F1" w14:textId="77777777" w:rsidR="00531492" w:rsidRDefault="00531492">
    <w:pPr>
      <w:pStyle w:val="Sidefod"/>
    </w:pPr>
  </w:p>
  <w:p w14:paraId="2537B819" w14:textId="77777777" w:rsidR="00531492" w:rsidRDefault="00531492">
    <w:pPr>
      <w:pStyle w:val="Sidefod"/>
    </w:pPr>
  </w:p>
  <w:p w14:paraId="659E5FFC" w14:textId="77777777" w:rsidR="00531492" w:rsidRDefault="00531492">
    <w:pPr>
      <w:pStyle w:val="Sidefod"/>
    </w:pPr>
  </w:p>
  <w:p w14:paraId="07D53CA3" w14:textId="77777777" w:rsidR="00531492" w:rsidRDefault="005314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6DF3" w14:textId="77777777" w:rsidR="00A72BC2" w:rsidRDefault="00A72BC2" w:rsidP="003451A5">
      <w:r>
        <w:separator/>
      </w:r>
    </w:p>
  </w:footnote>
  <w:footnote w:type="continuationSeparator" w:id="0">
    <w:p w14:paraId="2F7D3951" w14:textId="77777777" w:rsidR="00A72BC2" w:rsidRDefault="00A72BC2" w:rsidP="003451A5">
      <w:r>
        <w:continuationSeparator/>
      </w:r>
    </w:p>
  </w:footnote>
  <w:footnote w:type="continuationNotice" w:id="1">
    <w:p w14:paraId="682EB9C4" w14:textId="77777777" w:rsidR="00A72BC2" w:rsidRDefault="00A72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79E1" w14:textId="3651A248" w:rsidR="007C10C6" w:rsidRDefault="005F6168">
    <w:pPr>
      <w:pStyle w:val="Sidehoved"/>
    </w:pPr>
    <w:r>
      <w:rPr>
        <w:noProof/>
        <w:lang w:eastAsia="da-DK"/>
      </w:rPr>
      <w:drawing>
        <wp:anchor distT="0" distB="0" distL="114300" distR="114300" simplePos="0" relativeHeight="251658240" behindDoc="1" locked="0" layoutInCell="1" allowOverlap="1" wp14:anchorId="15409396" wp14:editId="7D645F2B">
          <wp:simplePos x="0" y="0"/>
          <wp:positionH relativeFrom="page">
            <wp:posOffset>6479136</wp:posOffset>
          </wp:positionH>
          <wp:positionV relativeFrom="page">
            <wp:posOffset>422910</wp:posOffset>
          </wp:positionV>
          <wp:extent cx="683260" cy="914400"/>
          <wp:effectExtent l="0" t="0" r="254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a:picLocks noChangeAspect="1" noChangeArrowheads="1"/>
                  </pic:cNvPicPr>
                </pic:nvPicPr>
                <pic:blipFill>
                  <a:blip r:embed="rId1"/>
                  <a:stretch>
                    <a:fillRect/>
                  </a:stretch>
                </pic:blipFill>
                <pic:spPr bwMode="auto">
                  <a:xfrm>
                    <a:off x="0" y="0"/>
                    <a:ext cx="6832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6C0"/>
    <w:multiLevelType w:val="hybridMultilevel"/>
    <w:tmpl w:val="94E8F08C"/>
    <w:lvl w:ilvl="0" w:tplc="E5D26FDA">
      <w:start w:val="1"/>
      <w:numFmt w:val="bullet"/>
      <w:pStyle w:val="LLTextindry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C03"/>
    <w:multiLevelType w:val="hybridMultilevel"/>
    <w:tmpl w:val="95845F54"/>
    <w:lvl w:ilvl="0" w:tplc="42E48E82">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1077749171">
    <w:abstractNumId w:val="0"/>
  </w:num>
  <w:num w:numId="2" w16cid:durableId="269509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35"/>
    <w:rsid w:val="00004869"/>
    <w:rsid w:val="000D71C5"/>
    <w:rsid w:val="0015477F"/>
    <w:rsid w:val="00161107"/>
    <w:rsid w:val="0024695F"/>
    <w:rsid w:val="0026260B"/>
    <w:rsid w:val="002935A1"/>
    <w:rsid w:val="002D2AE6"/>
    <w:rsid w:val="002E6C68"/>
    <w:rsid w:val="002F76C6"/>
    <w:rsid w:val="003451A5"/>
    <w:rsid w:val="003624B3"/>
    <w:rsid w:val="003754B6"/>
    <w:rsid w:val="003B21BF"/>
    <w:rsid w:val="003B5DBB"/>
    <w:rsid w:val="003B6138"/>
    <w:rsid w:val="0041033F"/>
    <w:rsid w:val="004201A6"/>
    <w:rsid w:val="00434400"/>
    <w:rsid w:val="00531492"/>
    <w:rsid w:val="0054508F"/>
    <w:rsid w:val="00566E44"/>
    <w:rsid w:val="00575514"/>
    <w:rsid w:val="005B4635"/>
    <w:rsid w:val="005D63CA"/>
    <w:rsid w:val="005F36E9"/>
    <w:rsid w:val="005F6168"/>
    <w:rsid w:val="00645E34"/>
    <w:rsid w:val="0076780F"/>
    <w:rsid w:val="00774197"/>
    <w:rsid w:val="007967B4"/>
    <w:rsid w:val="007C10C6"/>
    <w:rsid w:val="00851B08"/>
    <w:rsid w:val="0086123B"/>
    <w:rsid w:val="008744AB"/>
    <w:rsid w:val="008E5D63"/>
    <w:rsid w:val="0090390C"/>
    <w:rsid w:val="009863F1"/>
    <w:rsid w:val="009B5DE1"/>
    <w:rsid w:val="009F67B1"/>
    <w:rsid w:val="00A41595"/>
    <w:rsid w:val="00A571A0"/>
    <w:rsid w:val="00A72BC2"/>
    <w:rsid w:val="00AE233C"/>
    <w:rsid w:val="00AE42A1"/>
    <w:rsid w:val="00AE7668"/>
    <w:rsid w:val="00AF15CB"/>
    <w:rsid w:val="00B02A42"/>
    <w:rsid w:val="00B04899"/>
    <w:rsid w:val="00B3117A"/>
    <w:rsid w:val="00BC4D04"/>
    <w:rsid w:val="00C178C6"/>
    <w:rsid w:val="00CD31F5"/>
    <w:rsid w:val="00CF4020"/>
    <w:rsid w:val="00D114EA"/>
    <w:rsid w:val="00D64F64"/>
    <w:rsid w:val="00DE3FB4"/>
    <w:rsid w:val="00E358EB"/>
    <w:rsid w:val="00E849F7"/>
    <w:rsid w:val="00E957E8"/>
    <w:rsid w:val="00F70484"/>
    <w:rsid w:val="00FD5C7A"/>
    <w:rsid w:val="0386577C"/>
    <w:rsid w:val="06B7E007"/>
    <w:rsid w:val="06C0FB82"/>
    <w:rsid w:val="0844D371"/>
    <w:rsid w:val="0859C89F"/>
    <w:rsid w:val="0EFEC2C8"/>
    <w:rsid w:val="0F86C205"/>
    <w:rsid w:val="0FD16FD8"/>
    <w:rsid w:val="1236638A"/>
    <w:rsid w:val="145A3328"/>
    <w:rsid w:val="14A4E0FB"/>
    <w:rsid w:val="1540392D"/>
    <w:rsid w:val="199D6315"/>
    <w:rsid w:val="1B393376"/>
    <w:rsid w:val="1BAF7AB1"/>
    <w:rsid w:val="1C2CF669"/>
    <w:rsid w:val="1E78C1BE"/>
    <w:rsid w:val="1EC87257"/>
    <w:rsid w:val="2100678C"/>
    <w:rsid w:val="21836403"/>
    <w:rsid w:val="2B5744C6"/>
    <w:rsid w:val="2CCE0430"/>
    <w:rsid w:val="30FD62F9"/>
    <w:rsid w:val="336256AB"/>
    <w:rsid w:val="34D91615"/>
    <w:rsid w:val="36410320"/>
    <w:rsid w:val="364A1E9B"/>
    <w:rsid w:val="37DCD381"/>
    <w:rsid w:val="37E5EEFC"/>
    <w:rsid w:val="3B01641D"/>
    <w:rsid w:val="3B2F2F3C"/>
    <w:rsid w:val="3E3904DF"/>
    <w:rsid w:val="40ABB57F"/>
    <w:rsid w:val="42B744AA"/>
    <w:rsid w:val="44A22E2C"/>
    <w:rsid w:val="463DFE8D"/>
    <w:rsid w:val="4679CF69"/>
    <w:rsid w:val="46E2A85F"/>
    <w:rsid w:val="49001022"/>
    <w:rsid w:val="53585271"/>
    <w:rsid w:val="55EBE0D9"/>
    <w:rsid w:val="580BB563"/>
    <w:rsid w:val="5BF35119"/>
    <w:rsid w:val="5F9AB0A5"/>
    <w:rsid w:val="636E4E02"/>
    <w:rsid w:val="659F9034"/>
    <w:rsid w:val="65B71613"/>
    <w:rsid w:val="668DF652"/>
    <w:rsid w:val="66F5C796"/>
    <w:rsid w:val="6780B193"/>
    <w:rsid w:val="7276EFFF"/>
    <w:rsid w:val="73C30FC7"/>
    <w:rsid w:val="76FAB089"/>
    <w:rsid w:val="788A9850"/>
    <w:rsid w:val="79FBA0D6"/>
    <w:rsid w:val="7DEDF63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19C26"/>
  <w15:docId w15:val="{CCD1B816-FAB5-0349-B168-30EC40D3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idehoved">
    <w:name w:val="header"/>
    <w:basedOn w:val="Normal"/>
    <w:link w:val="SidehovedTegn"/>
    <w:uiPriority w:val="99"/>
    <w:unhideWhenUsed/>
    <w:rsid w:val="003451A5"/>
    <w:pPr>
      <w:tabs>
        <w:tab w:val="center" w:pos="4819"/>
        <w:tab w:val="right" w:pos="9638"/>
      </w:tabs>
    </w:pPr>
  </w:style>
  <w:style w:type="character" w:customStyle="1" w:styleId="SidehovedTegn">
    <w:name w:val="Sidehoved Tegn"/>
    <w:basedOn w:val="Standardskrifttypeiafsnit"/>
    <w:link w:val="Sidehoved"/>
    <w:uiPriority w:val="99"/>
    <w:rsid w:val="003451A5"/>
  </w:style>
  <w:style w:type="paragraph" w:styleId="Sidefod">
    <w:name w:val="footer"/>
    <w:basedOn w:val="Normal"/>
    <w:link w:val="SidefodTegn"/>
    <w:uiPriority w:val="99"/>
    <w:unhideWhenUsed/>
    <w:rsid w:val="003451A5"/>
    <w:pPr>
      <w:tabs>
        <w:tab w:val="center" w:pos="4819"/>
        <w:tab w:val="right" w:pos="9638"/>
      </w:tabs>
    </w:pPr>
  </w:style>
  <w:style w:type="character" w:customStyle="1" w:styleId="SidefodTegn">
    <w:name w:val="Sidefod Tegn"/>
    <w:basedOn w:val="Standardskrifttypeiafsnit"/>
    <w:link w:val="Sidefod"/>
    <w:uiPriority w:val="99"/>
    <w:rsid w:val="003451A5"/>
  </w:style>
  <w:style w:type="paragraph" w:customStyle="1" w:styleId="LLBrdtekst">
    <w:name w:val="LL Brødtekst"/>
    <w:qFormat/>
    <w:rsid w:val="005F36E9"/>
    <w:pPr>
      <w:widowControl/>
    </w:pPr>
    <w:rPr>
      <w:rFonts w:ascii="Work Sans" w:eastAsiaTheme="minorEastAsia" w:hAnsi="Work Sans"/>
      <w:sz w:val="20"/>
      <w:szCs w:val="24"/>
      <w:lang w:val="da-DK" w:eastAsia="da-DK"/>
    </w:rPr>
  </w:style>
  <w:style w:type="paragraph" w:customStyle="1" w:styleId="LLOverskrift">
    <w:name w:val="LL Overskrift"/>
    <w:autoRedefine/>
    <w:qFormat/>
    <w:rsid w:val="005F36E9"/>
    <w:pPr>
      <w:widowControl/>
    </w:pPr>
    <w:rPr>
      <w:rFonts w:ascii="Work Sans" w:eastAsiaTheme="minorEastAsia" w:hAnsi="Work Sans"/>
      <w:b/>
      <w:sz w:val="40"/>
      <w:szCs w:val="24"/>
      <w:lang w:val="da-DK" w:eastAsia="da-DK"/>
    </w:rPr>
  </w:style>
  <w:style w:type="paragraph" w:customStyle="1" w:styleId="LLunderoverskrift">
    <w:name w:val="LL underoverskrift"/>
    <w:autoRedefine/>
    <w:qFormat/>
    <w:rsid w:val="005F36E9"/>
    <w:pPr>
      <w:widowControl/>
    </w:pPr>
    <w:rPr>
      <w:rFonts w:ascii="Work Sans SemiBold" w:eastAsiaTheme="minorEastAsia" w:hAnsi="Work Sans SemiBold"/>
      <w:b/>
      <w:sz w:val="24"/>
      <w:szCs w:val="24"/>
      <w:lang w:val="da-DK" w:eastAsia="da-DK"/>
    </w:rPr>
  </w:style>
  <w:style w:type="paragraph" w:customStyle="1" w:styleId="LLMellemrubrik">
    <w:name w:val="LL Mellemrubrik"/>
    <w:qFormat/>
    <w:rsid w:val="005F36E9"/>
    <w:pPr>
      <w:widowControl/>
    </w:pPr>
    <w:rPr>
      <w:rFonts w:ascii="Work Sans" w:eastAsiaTheme="minorEastAsia" w:hAnsi="Work Sans"/>
      <w:b/>
      <w:sz w:val="20"/>
      <w:szCs w:val="24"/>
      <w:lang w:val="da-DK" w:eastAsia="da-DK"/>
    </w:rPr>
  </w:style>
  <w:style w:type="character" w:customStyle="1" w:styleId="LLTextfed">
    <w:name w:val="LL Text fed"/>
    <w:uiPriority w:val="99"/>
    <w:rsid w:val="005F36E9"/>
    <w:rPr>
      <w:rFonts w:ascii="Work Sans" w:hAnsi="Work Sans"/>
      <w:b/>
      <w:bCs/>
      <w:i w:val="0"/>
    </w:rPr>
  </w:style>
  <w:style w:type="paragraph" w:customStyle="1" w:styleId="LLTextindryk">
    <w:name w:val="LL Text indryk"/>
    <w:basedOn w:val="LLBrdtekst"/>
    <w:uiPriority w:val="99"/>
    <w:rsid w:val="003451A5"/>
    <w:pPr>
      <w:numPr>
        <w:numId w:val="1"/>
      </w:numPr>
    </w:pPr>
  </w:style>
  <w:style w:type="character" w:customStyle="1" w:styleId="LLTextunderstreget">
    <w:name w:val="LL Text understreget"/>
    <w:uiPriority w:val="99"/>
    <w:rsid w:val="005F36E9"/>
    <w:rPr>
      <w:rFonts w:ascii="Work Sans" w:hAnsi="Work Sans"/>
      <w:b w:val="0"/>
      <w:i w:val="0"/>
      <w:u w:val="thick" w:color="000000"/>
    </w:rPr>
  </w:style>
  <w:style w:type="character" w:customStyle="1" w:styleId="LLTextkursiv">
    <w:name w:val="LL Text kursiv"/>
    <w:uiPriority w:val="99"/>
    <w:rsid w:val="005F36E9"/>
    <w:rPr>
      <w:rFonts w:ascii="Work Sans" w:hAnsi="Work Sans"/>
      <w:b w:val="0"/>
      <w:i/>
      <w:iCs/>
    </w:rPr>
  </w:style>
  <w:style w:type="paragraph" w:styleId="Markeringsbobletekst">
    <w:name w:val="Balloon Text"/>
    <w:basedOn w:val="Normal"/>
    <w:link w:val="MarkeringsbobletekstTegn"/>
    <w:uiPriority w:val="99"/>
    <w:semiHidden/>
    <w:unhideWhenUsed/>
    <w:rsid w:val="0053149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31492"/>
    <w:rPr>
      <w:rFonts w:ascii="Lucida Grande" w:hAnsi="Lucida Grande" w:cs="Lucida Grande"/>
      <w:sz w:val="18"/>
      <w:szCs w:val="18"/>
    </w:rPr>
  </w:style>
  <w:style w:type="character" w:styleId="Hyperlink">
    <w:name w:val="Hyperlink"/>
    <w:basedOn w:val="Standardskrifttypeiafsnit"/>
    <w:uiPriority w:val="99"/>
    <w:unhideWhenUsed/>
    <w:rsid w:val="00E358EB"/>
    <w:rPr>
      <w:color w:val="0000FF" w:themeColor="hyperlink"/>
      <w:u w:val="single"/>
    </w:rPr>
  </w:style>
  <w:style w:type="character" w:styleId="Ulstomtale">
    <w:name w:val="Unresolved Mention"/>
    <w:basedOn w:val="Standardskrifttypeiafsnit"/>
    <w:uiPriority w:val="99"/>
    <w:semiHidden/>
    <w:unhideWhenUsed/>
    <w:rsid w:val="00DE3FB4"/>
    <w:rPr>
      <w:color w:val="605E5C"/>
      <w:shd w:val="clear" w:color="auto" w:fill="E1DFDD"/>
    </w:rPr>
  </w:style>
  <w:style w:type="paragraph" w:styleId="Listeafsnit">
    <w:name w:val="List Paragraph"/>
    <w:basedOn w:val="Normal"/>
    <w:uiPriority w:val="34"/>
    <w:qFormat/>
    <w:rsid w:val="002F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2059">
      <w:bodyDiv w:val="1"/>
      <w:marLeft w:val="0"/>
      <w:marRight w:val="0"/>
      <w:marTop w:val="0"/>
      <w:marBottom w:val="0"/>
      <w:divBdr>
        <w:top w:val="none" w:sz="0" w:space="0" w:color="auto"/>
        <w:left w:val="none" w:sz="0" w:space="0" w:color="auto"/>
        <w:bottom w:val="none" w:sz="0" w:space="0" w:color="auto"/>
        <w:right w:val="none" w:sz="0" w:space="0" w:color="auto"/>
      </w:divBdr>
    </w:div>
    <w:div w:id="543638704">
      <w:bodyDiv w:val="1"/>
      <w:marLeft w:val="0"/>
      <w:marRight w:val="0"/>
      <w:marTop w:val="0"/>
      <w:marBottom w:val="0"/>
      <w:divBdr>
        <w:top w:val="none" w:sz="0" w:space="0" w:color="auto"/>
        <w:left w:val="none" w:sz="0" w:space="0" w:color="auto"/>
        <w:bottom w:val="none" w:sz="0" w:space="0" w:color="auto"/>
        <w:right w:val="none" w:sz="0" w:space="0" w:color="auto"/>
      </w:divBdr>
    </w:div>
    <w:div w:id="1439451648">
      <w:bodyDiv w:val="1"/>
      <w:marLeft w:val="0"/>
      <w:marRight w:val="0"/>
      <w:marTop w:val="0"/>
      <w:marBottom w:val="0"/>
      <w:divBdr>
        <w:top w:val="none" w:sz="0" w:space="0" w:color="auto"/>
        <w:left w:val="none" w:sz="0" w:space="0" w:color="auto"/>
        <w:bottom w:val="none" w:sz="0" w:space="0" w:color="auto"/>
        <w:right w:val="none" w:sz="0" w:space="0" w:color="auto"/>
      </w:divBdr>
    </w:div>
    <w:div w:id="1480269633">
      <w:bodyDiv w:val="1"/>
      <w:marLeft w:val="0"/>
      <w:marRight w:val="0"/>
      <w:marTop w:val="0"/>
      <w:marBottom w:val="0"/>
      <w:divBdr>
        <w:top w:val="none" w:sz="0" w:space="0" w:color="auto"/>
        <w:left w:val="none" w:sz="0" w:space="0" w:color="auto"/>
        <w:bottom w:val="none" w:sz="0" w:space="0" w:color="auto"/>
        <w:right w:val="none" w:sz="0" w:space="0" w:color="auto"/>
      </w:divBdr>
    </w:div>
    <w:div w:id="1488130198">
      <w:bodyDiv w:val="1"/>
      <w:marLeft w:val="0"/>
      <w:marRight w:val="0"/>
      <w:marTop w:val="0"/>
      <w:marBottom w:val="0"/>
      <w:divBdr>
        <w:top w:val="none" w:sz="0" w:space="0" w:color="auto"/>
        <w:left w:val="none" w:sz="0" w:space="0" w:color="auto"/>
        <w:bottom w:val="none" w:sz="0" w:space="0" w:color="auto"/>
        <w:right w:val="none" w:sz="0" w:space="0" w:color="auto"/>
      </w:divBdr>
    </w:div>
    <w:div w:id="168378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berte.schimmell@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riber@FDF.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138428F0B0DB488C774B39AA94A1FE" ma:contentTypeVersion="16" ma:contentTypeDescription="Create a new document." ma:contentTypeScope="" ma:versionID="e5bcd3ae8972d3a64bfd769b77997970">
  <xsd:schema xmlns:xsd="http://www.w3.org/2001/XMLSchema" xmlns:xs="http://www.w3.org/2001/XMLSchema" xmlns:p="http://schemas.microsoft.com/office/2006/metadata/properties" xmlns:ns2="79d899bf-122c-41b4-9853-f9f8ec6d3982" xmlns:ns3="6397b222-682c-4eea-b9f8-38c644d2f10e" targetNamespace="http://schemas.microsoft.com/office/2006/metadata/properties" ma:root="true" ma:fieldsID="eb497372da57e75af14f5acfbe9cf7c1" ns2:_="" ns3:_="">
    <xsd:import namespace="79d899bf-122c-41b4-9853-f9f8ec6d3982"/>
    <xsd:import namespace="6397b222-682c-4eea-b9f8-38c644d2f1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99bf-122c-41b4-9853-f9f8ec6d39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d1ba34-a692-4d3d-bfff-5c268a9584e4}" ma:internalName="TaxCatchAll" ma:showField="CatchAllData" ma:web="79d899bf-122c-41b4-9853-f9f8ec6d3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97b222-682c-4eea-b9f8-38c644d2f1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351dbb-8ea8-4f46-b183-2c91171761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9d899bf-122c-41b4-9853-f9f8ec6d3982" xsi:nil="true"/>
    <lcf76f155ced4ddcb4097134ff3c332f xmlns="6397b222-682c-4eea-b9f8-38c644d2f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3F4F0F-A1CF-D64C-A45C-91B525751F01}">
  <ds:schemaRefs>
    <ds:schemaRef ds:uri="http://schemas.openxmlformats.org/officeDocument/2006/bibliography"/>
  </ds:schemaRefs>
</ds:datastoreItem>
</file>

<file path=customXml/itemProps2.xml><?xml version="1.0" encoding="utf-8"?>
<ds:datastoreItem xmlns:ds="http://schemas.openxmlformats.org/officeDocument/2006/customXml" ds:itemID="{C794198F-1283-4686-B3B0-4F4E23415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99bf-122c-41b4-9853-f9f8ec6d3982"/>
    <ds:schemaRef ds:uri="6397b222-682c-4eea-b9f8-38c644d2f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695B7-65B3-4622-AF98-516BEE86DA05}">
  <ds:schemaRefs>
    <ds:schemaRef ds:uri="http://schemas.microsoft.com/sharepoint/v3/contenttype/forms"/>
  </ds:schemaRefs>
</ds:datastoreItem>
</file>

<file path=customXml/itemProps4.xml><?xml version="1.0" encoding="utf-8"?>
<ds:datastoreItem xmlns:ds="http://schemas.openxmlformats.org/officeDocument/2006/customXml" ds:itemID="{93816E2C-FE4F-44EC-B7AC-0B95B5365F28}">
  <ds:schemaRefs>
    <ds:schemaRef ds:uri="http://schemas.microsoft.com/office/2006/metadata/properties"/>
    <ds:schemaRef ds:uri="http://schemas.microsoft.com/office/infopath/2007/PartnerControls"/>
    <ds:schemaRef ds:uri="79d899bf-122c-41b4-9853-f9f8ec6d3982"/>
    <ds:schemaRef ds:uri="6397b222-682c-4eea-b9f8-38c644d2f1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5454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FDF</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Spühler Riber</cp:lastModifiedBy>
  <cp:revision>3</cp:revision>
  <dcterms:created xsi:type="dcterms:W3CDTF">2022-06-15T16:22:00Z</dcterms:created>
  <dcterms:modified xsi:type="dcterms:W3CDTF">2022-06-30T15:39:00Z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2015-01-29T00:00:00Z</vt:filetime>
  </property>
  <property fmtid="{D5CDD505-2E9C-101B-9397-08002B2CF9AE}" pid="4" name="ContentTypeId">
    <vt:lpwstr>0x010100B7138428F0B0DB488C774B39AA94A1FE</vt:lpwstr>
  </property>
  <property fmtid="{D5CDD505-2E9C-101B-9397-08002B2CF9AE}" pid="5" name="MediaServiceImageTags">
    <vt:lpwstr/>
  </property>
</Properties>
</file>